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75" w:rsidRPr="00F334AA" w:rsidRDefault="000A5575" w:rsidP="00BF232F">
      <w:pPr>
        <w:ind w:left="284" w:hanging="284"/>
        <w:jc w:val="center"/>
        <w:outlineLvl w:val="0"/>
        <w:rPr>
          <w:b/>
          <w:sz w:val="28"/>
        </w:rPr>
      </w:pPr>
      <w:r w:rsidRPr="00F334AA">
        <w:rPr>
          <w:b/>
          <w:sz w:val="28"/>
        </w:rPr>
        <w:t xml:space="preserve">Vysoké učení technické v Brně </w:t>
      </w:r>
      <w:r w:rsidR="00764F14" w:rsidRPr="00F334AA">
        <w:rPr>
          <w:b/>
          <w:sz w:val="28"/>
        </w:rPr>
        <w:t>–</w:t>
      </w:r>
      <w:r w:rsidRPr="00F334AA">
        <w:rPr>
          <w:b/>
          <w:sz w:val="28"/>
        </w:rPr>
        <w:t xml:space="preserve"> Fakulta stavební</w:t>
      </w:r>
    </w:p>
    <w:p w:rsidR="000A5575" w:rsidRDefault="000A5575" w:rsidP="00BF232F"/>
    <w:p w:rsidR="000A5575" w:rsidRDefault="000A5575" w:rsidP="000A557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Á P I S</w:t>
      </w:r>
    </w:p>
    <w:p w:rsidR="000A5575" w:rsidRDefault="000A5575" w:rsidP="00BF232F"/>
    <w:p w:rsidR="005E563B" w:rsidRDefault="000A5575" w:rsidP="007A42F7">
      <w:pPr>
        <w:jc w:val="both"/>
        <w:rPr>
          <w:sz w:val="24"/>
          <w:szCs w:val="24"/>
        </w:rPr>
      </w:pPr>
      <w:r w:rsidRPr="008B0975">
        <w:rPr>
          <w:sz w:val="24"/>
          <w:szCs w:val="24"/>
        </w:rPr>
        <w:t>z</w:t>
      </w:r>
      <w:r w:rsidRPr="00C9068D">
        <w:rPr>
          <w:sz w:val="24"/>
          <w:szCs w:val="24"/>
        </w:rPr>
        <w:t xml:space="preserve"> </w:t>
      </w:r>
      <w:r w:rsidR="009A2E61">
        <w:rPr>
          <w:sz w:val="24"/>
          <w:szCs w:val="24"/>
        </w:rPr>
        <w:t>3</w:t>
      </w:r>
      <w:r w:rsidR="003A1AC0">
        <w:rPr>
          <w:sz w:val="24"/>
          <w:szCs w:val="24"/>
        </w:rPr>
        <w:t xml:space="preserve">. </w:t>
      </w:r>
      <w:r w:rsidRPr="00C9068D">
        <w:rPr>
          <w:sz w:val="24"/>
          <w:szCs w:val="24"/>
        </w:rPr>
        <w:t xml:space="preserve">řádného zasedání </w:t>
      </w:r>
      <w:r w:rsidR="002F2791">
        <w:rPr>
          <w:sz w:val="24"/>
          <w:szCs w:val="24"/>
        </w:rPr>
        <w:t xml:space="preserve">nově zvolené </w:t>
      </w:r>
      <w:r w:rsidRPr="00C9068D">
        <w:rPr>
          <w:sz w:val="24"/>
          <w:szCs w:val="24"/>
        </w:rPr>
        <w:t xml:space="preserve">Vědecké rady Fakulty stavební </w:t>
      </w:r>
      <w:r w:rsidR="007831D0">
        <w:rPr>
          <w:sz w:val="24"/>
          <w:szCs w:val="24"/>
        </w:rPr>
        <w:t xml:space="preserve">VUT </w:t>
      </w:r>
      <w:r w:rsidR="00764F14">
        <w:rPr>
          <w:sz w:val="24"/>
          <w:szCs w:val="24"/>
        </w:rPr>
        <w:t xml:space="preserve">(dále jen „VR FAST“) </w:t>
      </w:r>
      <w:r w:rsidRPr="00C9068D">
        <w:rPr>
          <w:sz w:val="24"/>
          <w:szCs w:val="24"/>
        </w:rPr>
        <w:t>v</w:t>
      </w:r>
      <w:r w:rsidR="00764F14">
        <w:rPr>
          <w:sz w:val="24"/>
          <w:szCs w:val="24"/>
        </w:rPr>
        <w:t> </w:t>
      </w:r>
      <w:r w:rsidR="00764F14" w:rsidRPr="00C9068D">
        <w:rPr>
          <w:sz w:val="24"/>
          <w:szCs w:val="24"/>
        </w:rPr>
        <w:t>roce</w:t>
      </w:r>
      <w:r w:rsidR="00764F14">
        <w:rPr>
          <w:sz w:val="24"/>
          <w:szCs w:val="24"/>
        </w:rPr>
        <w:t> </w:t>
      </w:r>
      <w:r w:rsidRPr="00C9068D">
        <w:rPr>
          <w:sz w:val="24"/>
          <w:szCs w:val="24"/>
        </w:rPr>
        <w:t>20</w:t>
      </w:r>
      <w:r w:rsidR="009F1E68">
        <w:rPr>
          <w:sz w:val="24"/>
          <w:szCs w:val="24"/>
        </w:rPr>
        <w:t>2</w:t>
      </w:r>
      <w:r w:rsidR="002F2791">
        <w:rPr>
          <w:sz w:val="24"/>
          <w:szCs w:val="24"/>
        </w:rPr>
        <w:t>2</w:t>
      </w:r>
      <w:r w:rsidRPr="00C9068D">
        <w:rPr>
          <w:sz w:val="24"/>
          <w:szCs w:val="24"/>
        </w:rPr>
        <w:t xml:space="preserve">, konaného </w:t>
      </w:r>
      <w:r w:rsidR="002F2791">
        <w:rPr>
          <w:sz w:val="24"/>
          <w:szCs w:val="24"/>
        </w:rPr>
        <w:t xml:space="preserve">presenčně dne </w:t>
      </w:r>
      <w:r w:rsidR="009A2E61">
        <w:rPr>
          <w:sz w:val="24"/>
          <w:szCs w:val="24"/>
        </w:rPr>
        <w:t xml:space="preserve">7. 12. </w:t>
      </w:r>
      <w:r w:rsidR="002F2791">
        <w:rPr>
          <w:sz w:val="24"/>
          <w:szCs w:val="24"/>
        </w:rPr>
        <w:t>2022.</w:t>
      </w:r>
    </w:p>
    <w:p w:rsidR="002F2791" w:rsidRDefault="002F2791" w:rsidP="002F2791">
      <w:pPr>
        <w:outlineLvl w:val="0"/>
        <w:rPr>
          <w:b/>
          <w:sz w:val="24"/>
        </w:rPr>
      </w:pPr>
    </w:p>
    <w:p w:rsidR="006F0D33" w:rsidRDefault="006F0D33" w:rsidP="002F2791">
      <w:pPr>
        <w:outlineLvl w:val="0"/>
        <w:rPr>
          <w:b/>
          <w:sz w:val="24"/>
        </w:rPr>
      </w:pPr>
    </w:p>
    <w:p w:rsidR="002F2791" w:rsidRDefault="002F2791" w:rsidP="002F2791">
      <w:pPr>
        <w:outlineLvl w:val="0"/>
        <w:rPr>
          <w:b/>
          <w:sz w:val="24"/>
        </w:rPr>
      </w:pPr>
      <w:r>
        <w:rPr>
          <w:b/>
          <w:sz w:val="24"/>
        </w:rPr>
        <w:t>Přítomni: dle prezenční listiny</w:t>
      </w:r>
    </w:p>
    <w:p w:rsidR="00111BC4" w:rsidRDefault="00111BC4" w:rsidP="00BF232F"/>
    <w:p w:rsidR="009A2E61" w:rsidRDefault="000A5575" w:rsidP="00D23C1A">
      <w:pPr>
        <w:outlineLvl w:val="0"/>
        <w:rPr>
          <w:b/>
          <w:sz w:val="24"/>
        </w:rPr>
      </w:pPr>
      <w:r>
        <w:rPr>
          <w:b/>
          <w:sz w:val="24"/>
        </w:rPr>
        <w:t>Program:</w:t>
      </w:r>
      <w:r>
        <w:rPr>
          <w:b/>
          <w:sz w:val="24"/>
        </w:rPr>
        <w:tab/>
        <w:t>1.</w:t>
      </w:r>
      <w:r>
        <w:rPr>
          <w:b/>
          <w:sz w:val="24"/>
        </w:rPr>
        <w:tab/>
      </w:r>
      <w:r w:rsidR="009A2E61">
        <w:rPr>
          <w:b/>
          <w:sz w:val="24"/>
        </w:rPr>
        <w:t>Společný oběd</w:t>
      </w:r>
    </w:p>
    <w:p w:rsidR="009A2E61" w:rsidRDefault="00D23C1A" w:rsidP="009A2E61">
      <w:pPr>
        <w:ind w:left="707" w:firstLine="709"/>
        <w:outlineLvl w:val="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9A2E61">
        <w:rPr>
          <w:b/>
          <w:sz w:val="24"/>
        </w:rPr>
        <w:t xml:space="preserve">Zahájení, </w:t>
      </w:r>
      <w:r w:rsidR="006F0D33">
        <w:rPr>
          <w:b/>
          <w:sz w:val="24"/>
        </w:rPr>
        <w:t>s</w:t>
      </w:r>
      <w:r w:rsidR="009A2E61">
        <w:rPr>
          <w:b/>
          <w:sz w:val="24"/>
        </w:rPr>
        <w:t xml:space="preserve">chválení zápisu </w:t>
      </w:r>
    </w:p>
    <w:p w:rsidR="00D23C1A" w:rsidRPr="00D23C1A" w:rsidRDefault="002F2791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9A2E61">
        <w:rPr>
          <w:b/>
          <w:sz w:val="24"/>
        </w:rPr>
        <w:t>Jmenovací</w:t>
      </w:r>
      <w:r>
        <w:rPr>
          <w:b/>
          <w:sz w:val="24"/>
        </w:rPr>
        <w:t xml:space="preserve"> řízení – </w:t>
      </w:r>
      <w:r w:rsidR="009A2E61">
        <w:rPr>
          <w:b/>
          <w:sz w:val="24"/>
        </w:rPr>
        <w:t xml:space="preserve">doc. Ing. Jan </w:t>
      </w:r>
      <w:proofErr w:type="spellStart"/>
      <w:r w:rsidR="009A2E61">
        <w:rPr>
          <w:b/>
          <w:sz w:val="24"/>
        </w:rPr>
        <w:t>Jandora</w:t>
      </w:r>
      <w:proofErr w:type="spellEnd"/>
      <w:r>
        <w:rPr>
          <w:b/>
          <w:sz w:val="24"/>
        </w:rPr>
        <w:t>, Ph.D.</w:t>
      </w:r>
    </w:p>
    <w:p w:rsidR="002F2791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4</w:t>
      </w:r>
      <w:r w:rsidR="00D23C1A">
        <w:rPr>
          <w:b/>
          <w:sz w:val="24"/>
        </w:rPr>
        <w:t>.</w:t>
      </w:r>
      <w:r w:rsidR="00D23C1A">
        <w:rPr>
          <w:b/>
          <w:sz w:val="24"/>
        </w:rPr>
        <w:tab/>
      </w:r>
      <w:r w:rsidR="00F16D88">
        <w:rPr>
          <w:b/>
          <w:sz w:val="24"/>
        </w:rPr>
        <w:t>Jmenovací řízení</w:t>
      </w:r>
      <w:r>
        <w:rPr>
          <w:b/>
          <w:sz w:val="24"/>
        </w:rPr>
        <w:t xml:space="preserve"> – </w:t>
      </w:r>
      <w:r w:rsidR="00F16D88">
        <w:rPr>
          <w:b/>
          <w:sz w:val="24"/>
        </w:rPr>
        <w:t xml:space="preserve">doc. Ing. </w:t>
      </w:r>
      <w:r w:rsidR="009A2E61">
        <w:rPr>
          <w:b/>
          <w:sz w:val="24"/>
        </w:rPr>
        <w:t>Ondřej Šikula</w:t>
      </w:r>
      <w:r>
        <w:rPr>
          <w:b/>
          <w:sz w:val="24"/>
        </w:rPr>
        <w:t>, Ph.D.</w:t>
      </w:r>
    </w:p>
    <w:p w:rsidR="00A522C0" w:rsidRPr="005A1D48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="00D23C1A" w:rsidRPr="00D23C1A">
        <w:rPr>
          <w:b/>
          <w:sz w:val="24"/>
        </w:rPr>
        <w:t>Různé</w:t>
      </w:r>
      <w:r w:rsidR="00BF692C">
        <w:rPr>
          <w:b/>
          <w:sz w:val="24"/>
        </w:rPr>
        <w:tab/>
      </w:r>
    </w:p>
    <w:p w:rsidR="004A7CE5" w:rsidRDefault="004A7CE5" w:rsidP="00BF232F"/>
    <w:p w:rsidR="006F0D33" w:rsidRDefault="006F0D33" w:rsidP="00BF232F"/>
    <w:p w:rsidR="006F0D33" w:rsidRDefault="006F0D33" w:rsidP="00BF232F"/>
    <w:p w:rsidR="00EF4AFF" w:rsidRDefault="00EF4AFF" w:rsidP="00BF232F"/>
    <w:p w:rsidR="000A5575" w:rsidRPr="00F334AA" w:rsidRDefault="00F576FA" w:rsidP="00764F14">
      <w:pPr>
        <w:ind w:left="284" w:hanging="284"/>
        <w:jc w:val="both"/>
        <w:rPr>
          <w:b/>
          <w:sz w:val="24"/>
        </w:rPr>
      </w:pPr>
      <w:r w:rsidRPr="00F334AA">
        <w:rPr>
          <w:b/>
          <w:sz w:val="24"/>
        </w:rPr>
        <w:t>1.</w:t>
      </w:r>
      <w:r w:rsidRPr="00F334AA">
        <w:rPr>
          <w:b/>
          <w:sz w:val="24"/>
        </w:rPr>
        <w:tab/>
      </w:r>
      <w:r w:rsidR="007D7393">
        <w:rPr>
          <w:b/>
          <w:sz w:val="24"/>
        </w:rPr>
        <w:tab/>
      </w:r>
      <w:r w:rsidR="000A5575" w:rsidRPr="00F334AA">
        <w:rPr>
          <w:b/>
          <w:sz w:val="24"/>
        </w:rPr>
        <w:t>Zahájení</w:t>
      </w:r>
    </w:p>
    <w:p w:rsidR="000A5575" w:rsidRDefault="000A5575" w:rsidP="00BF232F"/>
    <w:p w:rsidR="009A2E61" w:rsidRDefault="009A2E61" w:rsidP="00AC0133">
      <w:pPr>
        <w:jc w:val="both"/>
        <w:rPr>
          <w:sz w:val="24"/>
        </w:rPr>
      </w:pPr>
      <w:r>
        <w:rPr>
          <w:sz w:val="24"/>
        </w:rPr>
        <w:t xml:space="preserve">Před oficiální částí Vědecké rady FAST byl upořádán pro členy společný oběd, který byl sponzorován Ing. Pavlem </w:t>
      </w:r>
      <w:proofErr w:type="spellStart"/>
      <w:r>
        <w:rPr>
          <w:sz w:val="24"/>
        </w:rPr>
        <w:t>Těhníkem</w:t>
      </w:r>
      <w:proofErr w:type="spellEnd"/>
      <w:r>
        <w:rPr>
          <w:sz w:val="24"/>
        </w:rPr>
        <w:t>, externím členem VR FAST.</w:t>
      </w:r>
    </w:p>
    <w:p w:rsidR="006F0D33" w:rsidRDefault="006F0D33" w:rsidP="00AC0133">
      <w:pPr>
        <w:jc w:val="both"/>
        <w:rPr>
          <w:sz w:val="24"/>
        </w:rPr>
      </w:pPr>
    </w:p>
    <w:p w:rsidR="00BF692C" w:rsidRDefault="009A2E61" w:rsidP="00AC0133">
      <w:pPr>
        <w:jc w:val="both"/>
        <w:rPr>
          <w:sz w:val="24"/>
        </w:rPr>
      </w:pPr>
      <w:r>
        <w:rPr>
          <w:sz w:val="24"/>
        </w:rPr>
        <w:t>Třetí</w:t>
      </w:r>
      <w:r w:rsidR="000A5575">
        <w:rPr>
          <w:sz w:val="24"/>
        </w:rPr>
        <w:t xml:space="preserve"> zasedání</w:t>
      </w:r>
      <w:r w:rsidR="000A5575" w:rsidRPr="00DB3A39">
        <w:rPr>
          <w:sz w:val="24"/>
        </w:rPr>
        <w:t xml:space="preserve"> </w:t>
      </w:r>
      <w:r w:rsidR="002F2791">
        <w:rPr>
          <w:sz w:val="24"/>
        </w:rPr>
        <w:t xml:space="preserve">nově zvolené </w:t>
      </w:r>
      <w:r w:rsidR="000A5575">
        <w:rPr>
          <w:sz w:val="24"/>
        </w:rPr>
        <w:t>V</w:t>
      </w:r>
      <w:r w:rsidR="00764F14">
        <w:rPr>
          <w:sz w:val="24"/>
        </w:rPr>
        <w:t xml:space="preserve">R FAST </w:t>
      </w:r>
      <w:r w:rsidR="000A5575">
        <w:rPr>
          <w:sz w:val="24"/>
        </w:rPr>
        <w:t>v roce 20</w:t>
      </w:r>
      <w:r w:rsidR="009F1E68">
        <w:rPr>
          <w:sz w:val="24"/>
        </w:rPr>
        <w:t>2</w:t>
      </w:r>
      <w:r w:rsidR="002F2791">
        <w:rPr>
          <w:sz w:val="24"/>
        </w:rPr>
        <w:t>2</w:t>
      </w:r>
      <w:r w:rsidR="00082D97">
        <w:rPr>
          <w:sz w:val="24"/>
        </w:rPr>
        <w:t xml:space="preserve"> </w:t>
      </w:r>
      <w:r w:rsidR="00F576FA">
        <w:rPr>
          <w:sz w:val="24"/>
        </w:rPr>
        <w:t xml:space="preserve">zahájil děkan </w:t>
      </w:r>
      <w:r w:rsidR="00764F14">
        <w:rPr>
          <w:sz w:val="24"/>
        </w:rPr>
        <w:t xml:space="preserve">Fakulty stavební VUT </w:t>
      </w:r>
      <w:r w:rsidR="00336E89">
        <w:rPr>
          <w:sz w:val="24"/>
        </w:rPr>
        <w:t xml:space="preserve">       </w:t>
      </w:r>
      <w:r w:rsidR="00F576FA">
        <w:rPr>
          <w:sz w:val="24"/>
        </w:rPr>
        <w:t xml:space="preserve">prof. </w:t>
      </w:r>
      <w:r w:rsidR="0092049F" w:rsidRPr="0092049F">
        <w:rPr>
          <w:sz w:val="24"/>
        </w:rPr>
        <w:t xml:space="preserve">Ing. </w:t>
      </w:r>
      <w:r w:rsidR="002F2791">
        <w:rPr>
          <w:sz w:val="24"/>
        </w:rPr>
        <w:t xml:space="preserve">Rostislav </w:t>
      </w:r>
      <w:proofErr w:type="spellStart"/>
      <w:r w:rsidR="002F2791">
        <w:rPr>
          <w:sz w:val="24"/>
        </w:rPr>
        <w:t>Drochytka</w:t>
      </w:r>
      <w:proofErr w:type="spellEnd"/>
      <w:r w:rsidR="002F2791">
        <w:rPr>
          <w:sz w:val="24"/>
        </w:rPr>
        <w:t xml:space="preserve">, CSc., MBA, dr. h. </w:t>
      </w:r>
      <w:r w:rsidR="00E5133E">
        <w:rPr>
          <w:sz w:val="24"/>
        </w:rPr>
        <w:t>c.</w:t>
      </w:r>
    </w:p>
    <w:p w:rsidR="00C85B8F" w:rsidRPr="0066061D" w:rsidRDefault="00C85B8F" w:rsidP="00AC0133">
      <w:pPr>
        <w:jc w:val="both"/>
        <w:rPr>
          <w:b/>
          <w:sz w:val="24"/>
        </w:rPr>
      </w:pPr>
    </w:p>
    <w:p w:rsidR="006F0D33" w:rsidRDefault="006F0D33" w:rsidP="002F2791">
      <w:pPr>
        <w:jc w:val="both"/>
        <w:rPr>
          <w:b/>
          <w:sz w:val="24"/>
        </w:rPr>
      </w:pPr>
    </w:p>
    <w:p w:rsidR="002F2791" w:rsidRPr="0066061D" w:rsidRDefault="002F2791" w:rsidP="002F2791">
      <w:pPr>
        <w:jc w:val="both"/>
        <w:rPr>
          <w:b/>
          <w:sz w:val="24"/>
        </w:rPr>
      </w:pPr>
      <w:r w:rsidRPr="0066061D">
        <w:rPr>
          <w:b/>
          <w:sz w:val="24"/>
        </w:rPr>
        <w:t xml:space="preserve">Představení členů VR FAST </w:t>
      </w:r>
    </w:p>
    <w:p w:rsidR="002F2791" w:rsidRDefault="002F2791" w:rsidP="002F2791">
      <w:pPr>
        <w:jc w:val="both"/>
        <w:rPr>
          <w:b/>
          <w:sz w:val="24"/>
        </w:rPr>
      </w:pPr>
    </w:p>
    <w:p w:rsidR="002F2791" w:rsidRDefault="002F2791" w:rsidP="002F2791">
      <w:pPr>
        <w:jc w:val="both"/>
        <w:rPr>
          <w:sz w:val="24"/>
        </w:rPr>
      </w:pPr>
      <w:r>
        <w:rPr>
          <w:sz w:val="24"/>
        </w:rPr>
        <w:t xml:space="preserve">Děkan prof. </w:t>
      </w:r>
      <w:proofErr w:type="spellStart"/>
      <w:r>
        <w:rPr>
          <w:sz w:val="24"/>
        </w:rPr>
        <w:t>Drochytka</w:t>
      </w:r>
      <w:proofErr w:type="spellEnd"/>
      <w:r>
        <w:rPr>
          <w:sz w:val="24"/>
        </w:rPr>
        <w:t xml:space="preserve"> </w:t>
      </w:r>
      <w:r w:rsidR="009A2E61">
        <w:rPr>
          <w:sz w:val="24"/>
        </w:rPr>
        <w:t>představil Dr. Ing. Antonína Tůmu, externího člena</w:t>
      </w:r>
      <w:r>
        <w:rPr>
          <w:sz w:val="24"/>
        </w:rPr>
        <w:t xml:space="preserve"> VR FAST</w:t>
      </w:r>
      <w:r w:rsidR="00001C13">
        <w:rPr>
          <w:sz w:val="24"/>
        </w:rPr>
        <w:t>, kte</w:t>
      </w:r>
      <w:r w:rsidR="009A2E61">
        <w:rPr>
          <w:sz w:val="24"/>
        </w:rPr>
        <w:t xml:space="preserve">rý </w:t>
      </w:r>
      <w:r w:rsidR="00001C13">
        <w:rPr>
          <w:sz w:val="24"/>
        </w:rPr>
        <w:t>se n</w:t>
      </w:r>
      <w:r w:rsidR="00345097">
        <w:rPr>
          <w:sz w:val="24"/>
        </w:rPr>
        <w:t>e</w:t>
      </w:r>
      <w:r w:rsidR="00001C13">
        <w:rPr>
          <w:sz w:val="24"/>
        </w:rPr>
        <w:t>mo</w:t>
      </w:r>
      <w:r w:rsidR="00345097">
        <w:rPr>
          <w:sz w:val="24"/>
        </w:rPr>
        <w:t>h</w:t>
      </w:r>
      <w:r w:rsidR="00001C13">
        <w:rPr>
          <w:sz w:val="24"/>
        </w:rPr>
        <w:t>l zúčastnit 1.</w:t>
      </w:r>
      <w:r w:rsidR="009A2E61">
        <w:rPr>
          <w:sz w:val="24"/>
        </w:rPr>
        <w:t xml:space="preserve"> a 2.</w:t>
      </w:r>
      <w:r w:rsidR="00001C13">
        <w:rPr>
          <w:sz w:val="24"/>
        </w:rPr>
        <w:t xml:space="preserve"> zasedání</w:t>
      </w:r>
      <w:r w:rsidR="009A2E61">
        <w:rPr>
          <w:sz w:val="24"/>
        </w:rPr>
        <w:t>.</w:t>
      </w:r>
    </w:p>
    <w:p w:rsidR="002F2791" w:rsidRDefault="002F2791" w:rsidP="002F2791">
      <w:pPr>
        <w:jc w:val="both"/>
        <w:rPr>
          <w:sz w:val="24"/>
        </w:rPr>
      </w:pPr>
    </w:p>
    <w:p w:rsidR="006F0D33" w:rsidRPr="00D40FA0" w:rsidRDefault="006F0D33" w:rsidP="006F0D33">
      <w:pPr>
        <w:jc w:val="both"/>
        <w:rPr>
          <w:sz w:val="24"/>
        </w:rPr>
      </w:pPr>
      <w:r w:rsidRPr="00D40FA0">
        <w:rPr>
          <w:sz w:val="24"/>
        </w:rPr>
        <w:t xml:space="preserve">Poté děkan předal řízení VR proděkanovi </w:t>
      </w:r>
      <w:r>
        <w:rPr>
          <w:sz w:val="24"/>
        </w:rPr>
        <w:t xml:space="preserve">doc. Mgr. Tomáši </w:t>
      </w:r>
      <w:proofErr w:type="spellStart"/>
      <w:r>
        <w:rPr>
          <w:sz w:val="24"/>
        </w:rPr>
        <w:t>Apeltauerovi</w:t>
      </w:r>
      <w:proofErr w:type="spellEnd"/>
      <w:r>
        <w:rPr>
          <w:sz w:val="24"/>
        </w:rPr>
        <w:t>, Ph.D.</w:t>
      </w:r>
    </w:p>
    <w:p w:rsidR="006F0D33" w:rsidRPr="00D40FA0" w:rsidRDefault="006F0D33" w:rsidP="006F0D33">
      <w:pPr>
        <w:jc w:val="both"/>
        <w:rPr>
          <w:sz w:val="24"/>
        </w:rPr>
      </w:pPr>
    </w:p>
    <w:p w:rsidR="006F0D33" w:rsidRDefault="006F0D33" w:rsidP="006F0D33">
      <w:pPr>
        <w:jc w:val="both"/>
        <w:rPr>
          <w:b/>
          <w:sz w:val="24"/>
        </w:rPr>
      </w:pPr>
    </w:p>
    <w:p w:rsidR="006F0D33" w:rsidRPr="00D40FA0" w:rsidRDefault="006F0D33" w:rsidP="006F0D33">
      <w:pPr>
        <w:jc w:val="both"/>
        <w:rPr>
          <w:b/>
          <w:sz w:val="24"/>
        </w:rPr>
      </w:pPr>
      <w:r w:rsidRPr="00D40FA0">
        <w:rPr>
          <w:b/>
          <w:sz w:val="24"/>
        </w:rPr>
        <w:t>Schválení zápisu</w:t>
      </w:r>
    </w:p>
    <w:p w:rsidR="006F0D33" w:rsidRPr="00D40FA0" w:rsidRDefault="006F0D33" w:rsidP="006F0D33">
      <w:pPr>
        <w:jc w:val="both"/>
        <w:rPr>
          <w:sz w:val="24"/>
        </w:rPr>
      </w:pPr>
    </w:p>
    <w:p w:rsidR="006F0D33" w:rsidRDefault="006F0D33" w:rsidP="006F0D33">
      <w:pPr>
        <w:jc w:val="both"/>
        <w:rPr>
          <w:sz w:val="24"/>
        </w:rPr>
      </w:pPr>
      <w:r w:rsidRPr="00D40FA0">
        <w:rPr>
          <w:sz w:val="24"/>
        </w:rPr>
        <w:t xml:space="preserve">Zápis ze zasedání VR FAST, které se konalo </w:t>
      </w:r>
      <w:r>
        <w:rPr>
          <w:sz w:val="24"/>
        </w:rPr>
        <w:t>19. 10. 2022</w:t>
      </w:r>
      <w:r w:rsidRPr="00D40FA0">
        <w:rPr>
          <w:sz w:val="24"/>
        </w:rPr>
        <w:t>, byl schválen bez připomínek.</w:t>
      </w:r>
    </w:p>
    <w:p w:rsidR="006F0D33" w:rsidRDefault="006F0D33" w:rsidP="002F2791">
      <w:pPr>
        <w:jc w:val="both"/>
        <w:rPr>
          <w:b/>
          <w:sz w:val="24"/>
        </w:rPr>
      </w:pPr>
    </w:p>
    <w:p w:rsidR="006F0D33" w:rsidRDefault="006F0D33" w:rsidP="002F2791">
      <w:pPr>
        <w:jc w:val="both"/>
        <w:rPr>
          <w:b/>
          <w:sz w:val="24"/>
        </w:rPr>
      </w:pPr>
    </w:p>
    <w:p w:rsidR="0022683E" w:rsidRDefault="0022683E" w:rsidP="002F2791">
      <w:pPr>
        <w:jc w:val="both"/>
        <w:rPr>
          <w:b/>
          <w:sz w:val="24"/>
        </w:rPr>
      </w:pPr>
      <w:r w:rsidRPr="0022683E">
        <w:rPr>
          <w:b/>
          <w:sz w:val="24"/>
        </w:rPr>
        <w:t>Předání pamětních medailí Fakulty stavební</w:t>
      </w:r>
    </w:p>
    <w:p w:rsidR="0022683E" w:rsidRPr="0022683E" w:rsidRDefault="0022683E" w:rsidP="002F2791">
      <w:pPr>
        <w:jc w:val="both"/>
        <w:rPr>
          <w:sz w:val="24"/>
        </w:rPr>
      </w:pPr>
    </w:p>
    <w:p w:rsidR="0022683E" w:rsidRPr="0022683E" w:rsidRDefault="0022683E" w:rsidP="00B440CF">
      <w:pPr>
        <w:jc w:val="both"/>
        <w:rPr>
          <w:sz w:val="24"/>
        </w:rPr>
      </w:pPr>
      <w:r w:rsidRPr="0022683E">
        <w:rPr>
          <w:sz w:val="24"/>
        </w:rPr>
        <w:t xml:space="preserve">Dne </w:t>
      </w:r>
      <w:r>
        <w:rPr>
          <w:sz w:val="24"/>
        </w:rPr>
        <w:t>16. 11. 2022</w:t>
      </w:r>
      <w:r w:rsidRPr="0022683E">
        <w:rPr>
          <w:sz w:val="24"/>
        </w:rPr>
        <w:t xml:space="preserve"> se konalo </w:t>
      </w:r>
      <w:r w:rsidR="00B440CF" w:rsidRPr="00B440CF">
        <w:rPr>
          <w:sz w:val="24"/>
        </w:rPr>
        <w:t xml:space="preserve">slavnostní veřejné zasedání akademické obce a zaměstnanců Fakulty stavební Vysokého učení technického v Brně, na kterém </w:t>
      </w:r>
      <w:r w:rsidR="00B440CF">
        <w:rPr>
          <w:sz w:val="24"/>
        </w:rPr>
        <w:t>byly tradičně udělovány</w:t>
      </w:r>
      <w:r w:rsidR="00B440CF" w:rsidRPr="00B440CF">
        <w:rPr>
          <w:sz w:val="24"/>
        </w:rPr>
        <w:t xml:space="preserve"> medaile „SIGNUM PROSPERITATIS“ jako ocenění studentů naší fakulty a zlaté, stříbrné a bronzové medaile „SIGNUM EXCELLENTIAE“ vynikajícím osobnostem, které se významně zasloužily o rozvoj Fakulty stavební VUT v Brně.  </w:t>
      </w:r>
      <w:r w:rsidR="00B440CF">
        <w:rPr>
          <w:sz w:val="24"/>
        </w:rPr>
        <w:t>Tohoto</w:t>
      </w:r>
      <w:r w:rsidRPr="0022683E">
        <w:rPr>
          <w:sz w:val="24"/>
        </w:rPr>
        <w:t xml:space="preserve"> slavnostní</w:t>
      </w:r>
      <w:r w:rsidR="00B440CF">
        <w:rPr>
          <w:sz w:val="24"/>
        </w:rPr>
        <w:t>ho</w:t>
      </w:r>
      <w:r w:rsidRPr="0022683E">
        <w:rPr>
          <w:sz w:val="24"/>
        </w:rPr>
        <w:t xml:space="preserve"> zasedání se nemohl</w:t>
      </w:r>
      <w:r w:rsidR="00B440CF">
        <w:rPr>
          <w:sz w:val="24"/>
        </w:rPr>
        <w:t>i</w:t>
      </w:r>
      <w:r w:rsidRPr="0022683E">
        <w:rPr>
          <w:sz w:val="24"/>
        </w:rPr>
        <w:t xml:space="preserve"> </w:t>
      </w:r>
      <w:r w:rsidR="00B440CF">
        <w:rPr>
          <w:sz w:val="24"/>
        </w:rPr>
        <w:t>z</w:t>
      </w:r>
      <w:r w:rsidR="006F0D33">
        <w:rPr>
          <w:sz w:val="24"/>
        </w:rPr>
        <w:t>ú</w:t>
      </w:r>
      <w:r w:rsidR="00B440CF">
        <w:rPr>
          <w:sz w:val="24"/>
        </w:rPr>
        <w:t>častnit</w:t>
      </w:r>
      <w:r w:rsidRPr="0022683E">
        <w:rPr>
          <w:sz w:val="24"/>
        </w:rPr>
        <w:t xml:space="preserve"> </w:t>
      </w:r>
      <w:r w:rsidR="00B440CF">
        <w:rPr>
          <w:sz w:val="24"/>
        </w:rPr>
        <w:t xml:space="preserve">Ing. Tibor </w:t>
      </w:r>
      <w:proofErr w:type="spellStart"/>
      <w:r w:rsidR="00B440CF">
        <w:rPr>
          <w:sz w:val="24"/>
        </w:rPr>
        <w:t>Trnovszký</w:t>
      </w:r>
      <w:proofErr w:type="spellEnd"/>
      <w:r w:rsidR="00B440CF">
        <w:rPr>
          <w:sz w:val="24"/>
        </w:rPr>
        <w:t xml:space="preserve">, kterému byla </w:t>
      </w:r>
      <w:r w:rsidR="00B440CF" w:rsidRPr="0022683E">
        <w:rPr>
          <w:sz w:val="24"/>
        </w:rPr>
        <w:t>předána na dnešním zasedání</w:t>
      </w:r>
      <w:r w:rsidR="00B440CF">
        <w:rPr>
          <w:sz w:val="24"/>
        </w:rPr>
        <w:t xml:space="preserve"> stříbrná</w:t>
      </w:r>
      <w:r w:rsidRPr="0022683E">
        <w:rPr>
          <w:sz w:val="24"/>
        </w:rPr>
        <w:t xml:space="preserve"> medaile </w:t>
      </w:r>
      <w:r w:rsidR="00B440CF">
        <w:rPr>
          <w:sz w:val="24"/>
        </w:rPr>
        <w:t>a paní Milada Kupčíková, která obdržela bronzovou medaili.</w:t>
      </w:r>
    </w:p>
    <w:p w:rsidR="0022683E" w:rsidRDefault="0022683E" w:rsidP="002F2791">
      <w:pPr>
        <w:jc w:val="both"/>
        <w:rPr>
          <w:sz w:val="24"/>
        </w:rPr>
      </w:pPr>
    </w:p>
    <w:p w:rsidR="002F2791" w:rsidRDefault="002F2791" w:rsidP="002F2791">
      <w:pPr>
        <w:jc w:val="both"/>
        <w:rPr>
          <w:sz w:val="24"/>
        </w:rPr>
      </w:pPr>
    </w:p>
    <w:p w:rsidR="006F0D33" w:rsidRDefault="006F0D33" w:rsidP="009A2E61">
      <w:pPr>
        <w:jc w:val="both"/>
        <w:rPr>
          <w:b/>
          <w:sz w:val="24"/>
        </w:rPr>
      </w:pPr>
    </w:p>
    <w:p w:rsidR="00C65599" w:rsidRPr="009A2E61" w:rsidRDefault="0066061D" w:rsidP="009A2E61">
      <w:pPr>
        <w:jc w:val="both"/>
        <w:rPr>
          <w:b/>
          <w:sz w:val="24"/>
          <w:u w:val="single"/>
        </w:rPr>
      </w:pPr>
      <w:r w:rsidRPr="007D7393">
        <w:rPr>
          <w:b/>
          <w:sz w:val="24"/>
        </w:rPr>
        <w:lastRenderedPageBreak/>
        <w:t xml:space="preserve">2. </w:t>
      </w:r>
      <w:r w:rsidRPr="007D7393">
        <w:rPr>
          <w:b/>
          <w:sz w:val="24"/>
        </w:rPr>
        <w:tab/>
      </w:r>
      <w:r w:rsidR="0021703F">
        <w:rPr>
          <w:b/>
          <w:sz w:val="24"/>
        </w:rPr>
        <w:t>Jmenovací řízení</w:t>
      </w:r>
      <w:r w:rsidR="00C65599" w:rsidRPr="00F334AA">
        <w:rPr>
          <w:b/>
          <w:sz w:val="24"/>
        </w:rPr>
        <w:t>:</w:t>
      </w:r>
      <w:r w:rsidR="00C65599">
        <w:rPr>
          <w:b/>
          <w:sz w:val="24"/>
        </w:rPr>
        <w:tab/>
      </w:r>
      <w:r w:rsidR="0021703F">
        <w:rPr>
          <w:b/>
          <w:sz w:val="24"/>
        </w:rPr>
        <w:t xml:space="preserve">doc. Ing. Jan </w:t>
      </w:r>
      <w:r w:rsidR="009A2E61">
        <w:rPr>
          <w:b/>
          <w:sz w:val="24"/>
        </w:rPr>
        <w:t>JANDORA,</w:t>
      </w:r>
      <w:r w:rsidR="00C65599">
        <w:rPr>
          <w:b/>
          <w:sz w:val="24"/>
        </w:rPr>
        <w:t xml:space="preserve"> Ph.D.</w:t>
      </w:r>
      <w:r w:rsidR="00C65599">
        <w:rPr>
          <w:b/>
          <w:sz w:val="24"/>
        </w:rPr>
        <w:tab/>
      </w:r>
    </w:p>
    <w:p w:rsidR="00C65599" w:rsidRDefault="00C65599" w:rsidP="009A2E61">
      <w:pPr>
        <w:tabs>
          <w:tab w:val="left" w:pos="2410"/>
        </w:tabs>
        <w:ind w:left="285" w:hanging="285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2781B">
        <w:rPr>
          <w:b/>
          <w:sz w:val="24"/>
        </w:rPr>
        <w:tab/>
      </w:r>
      <w:r>
        <w:rPr>
          <w:b/>
          <w:sz w:val="24"/>
        </w:rPr>
        <w:t xml:space="preserve">v oboru </w:t>
      </w:r>
      <w:r w:rsidR="009A2E61">
        <w:rPr>
          <w:b/>
          <w:i/>
          <w:sz w:val="24"/>
        </w:rPr>
        <w:t>Vodní hospodářství a vodní stavby</w:t>
      </w:r>
    </w:p>
    <w:p w:rsidR="009A2E61" w:rsidRPr="00D813AA" w:rsidRDefault="009A2E61" w:rsidP="009A2E61">
      <w:pPr>
        <w:tabs>
          <w:tab w:val="left" w:pos="2410"/>
        </w:tabs>
        <w:ind w:left="285" w:hanging="285"/>
      </w:pPr>
    </w:p>
    <w:p w:rsidR="000F6AC0" w:rsidRPr="009A2E61" w:rsidRDefault="009A2E61" w:rsidP="000F6AC0">
      <w:pPr>
        <w:jc w:val="both"/>
        <w:rPr>
          <w:color w:val="FF0000"/>
          <w:sz w:val="24"/>
        </w:rPr>
      </w:pPr>
      <w:r w:rsidRPr="00CD200C">
        <w:rPr>
          <w:sz w:val="24"/>
        </w:rPr>
        <w:t xml:space="preserve">Proděkan doc. </w:t>
      </w:r>
      <w:proofErr w:type="spellStart"/>
      <w:r w:rsidRPr="00CD200C">
        <w:rPr>
          <w:sz w:val="24"/>
        </w:rPr>
        <w:t>Apeltauer</w:t>
      </w:r>
      <w:proofErr w:type="spellEnd"/>
      <w:r w:rsidR="000F6AC0" w:rsidRPr="00CD200C">
        <w:rPr>
          <w:sz w:val="24"/>
        </w:rPr>
        <w:t xml:space="preserve"> představil členům VR FAST doc. Ing. Jana </w:t>
      </w:r>
      <w:proofErr w:type="spellStart"/>
      <w:r w:rsidRPr="00CD200C">
        <w:rPr>
          <w:sz w:val="24"/>
        </w:rPr>
        <w:t>Jandoru</w:t>
      </w:r>
      <w:proofErr w:type="spellEnd"/>
      <w:r w:rsidR="000F6AC0" w:rsidRPr="00CD200C">
        <w:rPr>
          <w:sz w:val="24"/>
        </w:rPr>
        <w:t>, Ph.D. a členy hodnotící komise.</w:t>
      </w:r>
    </w:p>
    <w:p w:rsidR="000F6AC0" w:rsidRPr="000F6AC0" w:rsidRDefault="000F6AC0" w:rsidP="000F6AC0"/>
    <w:p w:rsidR="000F6AC0" w:rsidRPr="000F6AC0" w:rsidRDefault="000F6AC0" w:rsidP="000F6AC0">
      <w:pPr>
        <w:jc w:val="both"/>
        <w:rPr>
          <w:b/>
          <w:sz w:val="24"/>
          <w:u w:val="single"/>
        </w:rPr>
      </w:pPr>
      <w:r w:rsidRPr="000F6AC0">
        <w:rPr>
          <w:sz w:val="24"/>
        </w:rPr>
        <w:t>Návrh na jmenování profesorem přednesl předsed</w:t>
      </w:r>
      <w:r>
        <w:rPr>
          <w:sz w:val="24"/>
        </w:rPr>
        <w:t>a</w:t>
      </w:r>
      <w:r w:rsidRPr="000F6AC0">
        <w:rPr>
          <w:sz w:val="24"/>
        </w:rPr>
        <w:t xml:space="preserve"> hodnotící komise prof. Ing. </w:t>
      </w:r>
      <w:r w:rsidR="009A2E61">
        <w:rPr>
          <w:sz w:val="24"/>
        </w:rPr>
        <w:t>Jan Šulc</w:t>
      </w:r>
      <w:r w:rsidRPr="000F6AC0">
        <w:rPr>
          <w:sz w:val="24"/>
        </w:rPr>
        <w:t>, CSc., kter</w:t>
      </w:r>
      <w:r>
        <w:rPr>
          <w:sz w:val="24"/>
        </w:rPr>
        <w:t>ý</w:t>
      </w:r>
      <w:r w:rsidRPr="000F6AC0">
        <w:rPr>
          <w:sz w:val="24"/>
        </w:rPr>
        <w:t xml:space="preserve"> oznámil, že komise posoudila vědeckou kvalifikaci uchazeče a jeho předcházející praxi. Shledala, že jsou splněny požadované náležitosti a podmínky podle zákona č. 111/98 Sb. a všemi hlasy se usnesla na návrhu, že uchazeč má být jmenován profesorem pro obor „</w:t>
      </w:r>
      <w:r w:rsidR="00F2781B">
        <w:rPr>
          <w:sz w:val="24"/>
        </w:rPr>
        <w:t>Vodní hospodářství a vodní stavby</w:t>
      </w:r>
      <w:r w:rsidRPr="000F6AC0">
        <w:rPr>
          <w:sz w:val="24"/>
        </w:rPr>
        <w:t>“.</w:t>
      </w:r>
    </w:p>
    <w:p w:rsidR="000F6AC0" w:rsidRPr="000F6AC0" w:rsidRDefault="000F6AC0" w:rsidP="000F6AC0">
      <w:pPr>
        <w:jc w:val="both"/>
        <w:rPr>
          <w:sz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t xml:space="preserve">Proděkan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 </w:t>
      </w:r>
      <w:r w:rsidRPr="000F6AC0">
        <w:rPr>
          <w:sz w:val="24"/>
        </w:rPr>
        <w:t>vyzval uchazeče, aby přednesl přednášku, ve které bude prezentovat výsledky své vědecké, odborné a pedagogické práce, svůj příspěvek k rozvoji oboru a předloží koncepci vědecké práce a výuky v oboru.</w:t>
      </w:r>
    </w:p>
    <w:p w:rsidR="000F6AC0" w:rsidRPr="000F6AC0" w:rsidRDefault="000F6AC0" w:rsidP="000F6AC0">
      <w:pPr>
        <w:jc w:val="both"/>
        <w:rPr>
          <w:sz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t xml:space="preserve">Uchazeč přednesl profesorskou přednášku na téma: </w:t>
      </w:r>
      <w:r w:rsidRPr="000F6AC0">
        <w:rPr>
          <w:b/>
          <w:sz w:val="24"/>
        </w:rPr>
        <w:t>„</w:t>
      </w:r>
      <w:r w:rsidR="00F2781B">
        <w:rPr>
          <w:b/>
          <w:sz w:val="24"/>
        </w:rPr>
        <w:t>Poruchy hrází</w:t>
      </w:r>
      <w:r w:rsidRPr="000F6AC0">
        <w:rPr>
          <w:b/>
          <w:sz w:val="24"/>
          <w:szCs w:val="24"/>
        </w:rPr>
        <w:t>“.</w:t>
      </w:r>
    </w:p>
    <w:p w:rsidR="000F6AC0" w:rsidRPr="000F6AC0" w:rsidRDefault="000F6AC0" w:rsidP="000F6AC0">
      <w:pPr>
        <w:jc w:val="both"/>
        <w:rPr>
          <w:sz w:val="24"/>
          <w:u w:val="single"/>
        </w:rPr>
      </w:pPr>
    </w:p>
    <w:p w:rsidR="000F6AC0" w:rsidRDefault="000F6AC0" w:rsidP="000F6AC0">
      <w:pPr>
        <w:jc w:val="both"/>
        <w:rPr>
          <w:sz w:val="24"/>
        </w:rPr>
      </w:pPr>
      <w:r w:rsidRPr="000F6AC0">
        <w:rPr>
          <w:sz w:val="24"/>
          <w:u w:val="single"/>
        </w:rPr>
        <w:t>Ve veřejné diskusi vystoupili</w:t>
      </w:r>
      <w:r w:rsidRPr="000F6AC0">
        <w:rPr>
          <w:sz w:val="24"/>
        </w:rPr>
        <w:t xml:space="preserve">: </w:t>
      </w:r>
      <w:r w:rsidR="006F0D33">
        <w:rPr>
          <w:sz w:val="24"/>
        </w:rPr>
        <w:t xml:space="preserve">prof. </w:t>
      </w:r>
      <w:proofErr w:type="spellStart"/>
      <w:r w:rsidR="006F0D33">
        <w:rPr>
          <w:sz w:val="24"/>
        </w:rPr>
        <w:t>Hobst</w:t>
      </w:r>
      <w:proofErr w:type="spellEnd"/>
      <w:r w:rsidR="006F0D33">
        <w:rPr>
          <w:sz w:val="24"/>
        </w:rPr>
        <w:t xml:space="preserve">, Dr. Tůma, prof. Bajer, prof. </w:t>
      </w:r>
      <w:proofErr w:type="spellStart"/>
      <w:r w:rsidR="006F0D33">
        <w:rPr>
          <w:sz w:val="24"/>
        </w:rPr>
        <w:t>Bednárová</w:t>
      </w:r>
      <w:proofErr w:type="spellEnd"/>
      <w:r w:rsidR="006F0D33">
        <w:rPr>
          <w:sz w:val="24"/>
        </w:rPr>
        <w:t xml:space="preserve">, doc. Pěnčík, prof. Vala, Ing. Kratochvíl, prof. </w:t>
      </w:r>
      <w:proofErr w:type="spellStart"/>
      <w:r w:rsidR="006F0D33">
        <w:rPr>
          <w:sz w:val="24"/>
        </w:rPr>
        <w:t>Zeleňáková</w:t>
      </w:r>
      <w:proofErr w:type="spellEnd"/>
      <w:r w:rsidR="006F0D33">
        <w:rPr>
          <w:sz w:val="24"/>
        </w:rPr>
        <w:t>.</w:t>
      </w:r>
    </w:p>
    <w:p w:rsidR="00F2781B" w:rsidRDefault="00F2781B" w:rsidP="000F6AC0">
      <w:pPr>
        <w:jc w:val="both"/>
        <w:rPr>
          <w:sz w:val="24"/>
        </w:rPr>
      </w:pPr>
    </w:p>
    <w:p w:rsidR="008660A3" w:rsidRDefault="000F6AC0" w:rsidP="000F6AC0">
      <w:pPr>
        <w:jc w:val="both"/>
        <w:rPr>
          <w:sz w:val="24"/>
        </w:rPr>
      </w:pPr>
      <w:r w:rsidRPr="000F6AC0">
        <w:rPr>
          <w:sz w:val="24"/>
          <w:u w:val="single"/>
        </w:rPr>
        <w:t>V neveřejné diskusi vystoupili:</w:t>
      </w:r>
      <w:r w:rsidRPr="000F6AC0">
        <w:rPr>
          <w:sz w:val="24"/>
        </w:rPr>
        <w:t xml:space="preserve"> </w:t>
      </w:r>
      <w:r w:rsidR="006F0D33">
        <w:rPr>
          <w:sz w:val="24"/>
        </w:rPr>
        <w:t xml:space="preserve">prof. </w:t>
      </w:r>
      <w:proofErr w:type="spellStart"/>
      <w:r w:rsidR="006F0D33">
        <w:rPr>
          <w:sz w:val="24"/>
        </w:rPr>
        <w:t>Drochytka</w:t>
      </w:r>
      <w:proofErr w:type="spellEnd"/>
      <w:r w:rsidR="006F0D33">
        <w:rPr>
          <w:sz w:val="24"/>
        </w:rPr>
        <w:t>, prof. Šulc</w:t>
      </w:r>
    </w:p>
    <w:p w:rsidR="00F2781B" w:rsidRDefault="00F2781B" w:rsidP="000F6AC0">
      <w:pPr>
        <w:jc w:val="both"/>
        <w:rPr>
          <w:sz w:val="24"/>
        </w:rPr>
      </w:pPr>
    </w:p>
    <w:p w:rsidR="00F2781B" w:rsidRDefault="008660A3" w:rsidP="000F6AC0">
      <w:pPr>
        <w:jc w:val="both"/>
        <w:rPr>
          <w:sz w:val="24"/>
        </w:rPr>
      </w:pPr>
      <w:r>
        <w:rPr>
          <w:sz w:val="24"/>
        </w:rPr>
        <w:t xml:space="preserve">V souladu s Jednacím řádem VR FAST byli aklamací zvoleni dva skrutátoři hlasů: </w:t>
      </w:r>
      <w:r w:rsidR="006F0D33">
        <w:rPr>
          <w:sz w:val="24"/>
        </w:rPr>
        <w:t xml:space="preserve">prof. Ing. Leonard </w:t>
      </w:r>
      <w:proofErr w:type="spellStart"/>
      <w:r w:rsidR="006F0D33">
        <w:rPr>
          <w:sz w:val="24"/>
        </w:rPr>
        <w:t>Hobst</w:t>
      </w:r>
      <w:proofErr w:type="spellEnd"/>
      <w:r w:rsidR="006F0D33">
        <w:rPr>
          <w:sz w:val="24"/>
        </w:rPr>
        <w:t>, CSc. a prof. RNDr. Josef Diblík, DrSc.</w:t>
      </w:r>
    </w:p>
    <w:p w:rsidR="00F2781B" w:rsidRDefault="00F2781B" w:rsidP="000F6AC0">
      <w:pPr>
        <w:jc w:val="both"/>
        <w:rPr>
          <w:sz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t>O hlasování byl pořízen protokol a bude archivován se zápisem.</w:t>
      </w:r>
    </w:p>
    <w:p w:rsidR="000F6AC0" w:rsidRPr="000F6AC0" w:rsidRDefault="000F6AC0" w:rsidP="000F6AC0">
      <w:pPr>
        <w:jc w:val="both"/>
        <w:rPr>
          <w:sz w:val="24"/>
        </w:rPr>
      </w:pPr>
    </w:p>
    <w:p w:rsidR="000F6AC0" w:rsidRPr="006F0D33" w:rsidRDefault="000F6AC0" w:rsidP="000F6AC0">
      <w:pPr>
        <w:jc w:val="both"/>
        <w:rPr>
          <w:sz w:val="24"/>
          <w:szCs w:val="24"/>
        </w:rPr>
      </w:pPr>
      <w:r w:rsidRPr="000F6AC0">
        <w:rPr>
          <w:sz w:val="24"/>
          <w:u w:val="single"/>
        </w:rPr>
        <w:t>Výsledek tajného hlasování Vědecké rady FAST</w:t>
      </w:r>
      <w:r w:rsidRPr="000F6AC0">
        <w:rPr>
          <w:sz w:val="24"/>
        </w:rPr>
        <w:t xml:space="preserve">: </w:t>
      </w:r>
      <w:r w:rsidRPr="008660A3">
        <w:rPr>
          <w:sz w:val="24"/>
        </w:rPr>
        <w:t xml:space="preserve">pro jmenování profesorem se vyslovilo </w:t>
      </w:r>
      <w:r w:rsidRPr="006F0D33">
        <w:rPr>
          <w:sz w:val="24"/>
        </w:rPr>
        <w:t xml:space="preserve">kladně </w:t>
      </w:r>
      <w:r w:rsidR="006F0D33">
        <w:rPr>
          <w:sz w:val="24"/>
        </w:rPr>
        <w:t xml:space="preserve">všech </w:t>
      </w:r>
      <w:r w:rsidR="006F0D33" w:rsidRPr="006F0D33">
        <w:rPr>
          <w:sz w:val="24"/>
        </w:rPr>
        <w:t>39</w:t>
      </w:r>
      <w:r w:rsidRPr="006F0D33">
        <w:rPr>
          <w:sz w:val="24"/>
        </w:rPr>
        <w:t xml:space="preserve"> přítomných členů, </w:t>
      </w:r>
      <w:r w:rsidR="006F0D33" w:rsidRPr="006F0D33">
        <w:rPr>
          <w:sz w:val="24"/>
        </w:rPr>
        <w:t>žádný hlas nebyl záporný a žádný neplatný.</w:t>
      </w:r>
    </w:p>
    <w:p w:rsidR="006F0D33" w:rsidRDefault="006F0D33" w:rsidP="000F6AC0">
      <w:pPr>
        <w:jc w:val="both"/>
        <w:rPr>
          <w:b/>
          <w:sz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b/>
          <w:sz w:val="24"/>
        </w:rPr>
        <w:t xml:space="preserve">Rozhodnutí Vědecké rady FAST: </w:t>
      </w:r>
      <w:r w:rsidRPr="000F6AC0">
        <w:rPr>
          <w:sz w:val="24"/>
        </w:rPr>
        <w:t xml:space="preserve">Vědecká rada Fakulty stavební VUT podle § 73 odst. 6, zákona č. 111/98 Sb. o vysokých školách a o změně a doplnění dalších zákonů na základě zprávy hodnotící komise, výsledku obhajoby a výsledku tajného hlasování se usnesla většinou hlasů všech členů VR na návrhu, aby uchazeč </w:t>
      </w:r>
      <w:r w:rsidRPr="000F6AC0">
        <w:rPr>
          <w:b/>
          <w:sz w:val="24"/>
        </w:rPr>
        <w:t>byl jmenován profesorem,</w:t>
      </w:r>
      <w:r w:rsidRPr="000F6AC0">
        <w:rPr>
          <w:sz w:val="24"/>
        </w:rPr>
        <w:t xml:space="preserve"> a postoupí návrh na jmenování profesorem pro obor „</w:t>
      </w:r>
      <w:r w:rsidR="00F2781B">
        <w:rPr>
          <w:sz w:val="24"/>
        </w:rPr>
        <w:t>Vodní hospodářství a vodní stavby</w:t>
      </w:r>
      <w:r w:rsidRPr="000F6AC0">
        <w:rPr>
          <w:sz w:val="24"/>
        </w:rPr>
        <w:t>“ Vědecké radě VUT.</w:t>
      </w:r>
    </w:p>
    <w:p w:rsidR="000F6AC0" w:rsidRPr="000F6AC0" w:rsidRDefault="000F6AC0" w:rsidP="000F6AC0"/>
    <w:p w:rsidR="00F2781B" w:rsidRDefault="00F2781B" w:rsidP="00F2781B">
      <w:pPr>
        <w:jc w:val="both"/>
        <w:rPr>
          <w:b/>
          <w:sz w:val="24"/>
        </w:rPr>
      </w:pPr>
    </w:p>
    <w:p w:rsidR="00F2781B" w:rsidRPr="009A2E61" w:rsidRDefault="00F2781B" w:rsidP="00F2781B">
      <w:pPr>
        <w:jc w:val="both"/>
        <w:rPr>
          <w:b/>
          <w:sz w:val="24"/>
          <w:u w:val="single"/>
        </w:rPr>
      </w:pPr>
      <w:r>
        <w:rPr>
          <w:b/>
          <w:sz w:val="24"/>
        </w:rPr>
        <w:t>3</w:t>
      </w:r>
      <w:r w:rsidRPr="007D7393">
        <w:rPr>
          <w:b/>
          <w:sz w:val="24"/>
        </w:rPr>
        <w:t xml:space="preserve">. </w:t>
      </w:r>
      <w:r w:rsidRPr="007D7393">
        <w:rPr>
          <w:b/>
          <w:sz w:val="24"/>
        </w:rPr>
        <w:tab/>
      </w:r>
      <w:r>
        <w:rPr>
          <w:b/>
          <w:sz w:val="24"/>
        </w:rPr>
        <w:t>Jmenovací řízení</w:t>
      </w:r>
      <w:r w:rsidRPr="00F334AA">
        <w:rPr>
          <w:b/>
          <w:sz w:val="24"/>
        </w:rPr>
        <w:t>:</w:t>
      </w:r>
      <w:r>
        <w:rPr>
          <w:b/>
          <w:sz w:val="24"/>
        </w:rPr>
        <w:tab/>
        <w:t>doc. Ing. Ondřej ŠIKULA, Ph.D.</w:t>
      </w:r>
      <w:r>
        <w:rPr>
          <w:b/>
          <w:sz w:val="24"/>
        </w:rPr>
        <w:tab/>
      </w:r>
    </w:p>
    <w:p w:rsidR="00F2781B" w:rsidRPr="00D813AA" w:rsidRDefault="00F2781B" w:rsidP="00F2781B">
      <w:pPr>
        <w:tabs>
          <w:tab w:val="left" w:pos="2410"/>
        </w:tabs>
        <w:ind w:left="285" w:hanging="285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v oboru </w:t>
      </w:r>
      <w:r>
        <w:rPr>
          <w:b/>
          <w:i/>
          <w:sz w:val="24"/>
        </w:rPr>
        <w:t>Pozemní stavby</w:t>
      </w:r>
    </w:p>
    <w:p w:rsidR="00CD200C" w:rsidRDefault="00CD200C" w:rsidP="00F2781B">
      <w:pPr>
        <w:jc w:val="both"/>
        <w:rPr>
          <w:sz w:val="24"/>
        </w:rPr>
      </w:pPr>
    </w:p>
    <w:p w:rsidR="00F2781B" w:rsidRPr="00CD200C" w:rsidRDefault="00F2781B" w:rsidP="00F2781B">
      <w:pPr>
        <w:jc w:val="both"/>
        <w:rPr>
          <w:sz w:val="24"/>
        </w:rPr>
      </w:pPr>
      <w:r w:rsidRPr="00CD200C">
        <w:rPr>
          <w:sz w:val="24"/>
        </w:rPr>
        <w:t xml:space="preserve">Proděkan doc. </w:t>
      </w:r>
      <w:proofErr w:type="spellStart"/>
      <w:r w:rsidRPr="00CD200C">
        <w:rPr>
          <w:sz w:val="24"/>
        </w:rPr>
        <w:t>Apeltauer</w:t>
      </w:r>
      <w:proofErr w:type="spellEnd"/>
      <w:r w:rsidRPr="00CD200C">
        <w:rPr>
          <w:sz w:val="24"/>
        </w:rPr>
        <w:t xml:space="preserve"> představil členům VR FAST doc. Ing. Ondřeje Šikulu, Ph.D. a členy hodnotící komise.</w:t>
      </w:r>
    </w:p>
    <w:p w:rsidR="00F2781B" w:rsidRPr="000F6AC0" w:rsidRDefault="00F2781B" w:rsidP="00F2781B"/>
    <w:p w:rsidR="00F2781B" w:rsidRPr="000F6AC0" w:rsidRDefault="00F2781B" w:rsidP="00F2781B">
      <w:pPr>
        <w:jc w:val="both"/>
        <w:rPr>
          <w:b/>
          <w:sz w:val="24"/>
          <w:u w:val="single"/>
        </w:rPr>
      </w:pPr>
      <w:r w:rsidRPr="000F6AC0">
        <w:rPr>
          <w:sz w:val="24"/>
        </w:rPr>
        <w:t>Návrh na jmenování profesorem přednesl předsed</w:t>
      </w:r>
      <w:r>
        <w:rPr>
          <w:sz w:val="24"/>
        </w:rPr>
        <w:t>a</w:t>
      </w:r>
      <w:r w:rsidRPr="000F6AC0">
        <w:rPr>
          <w:sz w:val="24"/>
        </w:rPr>
        <w:t xml:space="preserve"> hodnotící komise prof. Ing. </w:t>
      </w:r>
      <w:r>
        <w:rPr>
          <w:sz w:val="24"/>
        </w:rPr>
        <w:t>Drahomír Novák, DrSc</w:t>
      </w:r>
      <w:r w:rsidRPr="000F6AC0">
        <w:rPr>
          <w:sz w:val="24"/>
        </w:rPr>
        <w:t>., kter</w:t>
      </w:r>
      <w:r>
        <w:rPr>
          <w:sz w:val="24"/>
        </w:rPr>
        <w:t>ý</w:t>
      </w:r>
      <w:r w:rsidRPr="000F6AC0">
        <w:rPr>
          <w:sz w:val="24"/>
        </w:rPr>
        <w:t xml:space="preserve"> oznámil, že komise posoudila vědeckou kvalifikaci uchazeče a jeho předcházející praxi. Shledala, že jsou splněny požadované náležitosti a podmínky podle zákona č. 111/98 Sb. a všemi hlasy se usnesla na návrhu, že uchazeč má být jmenován profesorem pro obor „</w:t>
      </w:r>
      <w:r>
        <w:rPr>
          <w:sz w:val="24"/>
        </w:rPr>
        <w:t>Pozemní stavby</w:t>
      </w:r>
      <w:r w:rsidRPr="000F6AC0">
        <w:rPr>
          <w:sz w:val="24"/>
        </w:rPr>
        <w:t>“.</w:t>
      </w:r>
    </w:p>
    <w:p w:rsidR="00F2781B" w:rsidRPr="000F6AC0" w:rsidRDefault="00F2781B" w:rsidP="00F2781B">
      <w:pPr>
        <w:jc w:val="both"/>
        <w:rPr>
          <w:sz w:val="24"/>
        </w:rPr>
      </w:pPr>
    </w:p>
    <w:p w:rsidR="00F2781B" w:rsidRPr="000F6AC0" w:rsidRDefault="00F2781B" w:rsidP="00F2781B">
      <w:pPr>
        <w:jc w:val="both"/>
        <w:rPr>
          <w:sz w:val="24"/>
        </w:rPr>
      </w:pPr>
      <w:r w:rsidRPr="000F6AC0">
        <w:rPr>
          <w:sz w:val="24"/>
        </w:rPr>
        <w:t xml:space="preserve">Proděkan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 </w:t>
      </w:r>
      <w:r w:rsidRPr="000F6AC0">
        <w:rPr>
          <w:sz w:val="24"/>
        </w:rPr>
        <w:t>vyzval uchazeče, aby přednesl přednášku, ve které bude prezentovat výsledky své vědecké, odborné a pedagogické práce, svůj příspěvek k rozvoji oboru a předloží koncepci vědecké práce a výuky v oboru.</w:t>
      </w:r>
    </w:p>
    <w:p w:rsidR="00F2781B" w:rsidRPr="000F6AC0" w:rsidRDefault="00F2781B" w:rsidP="00F2781B">
      <w:pPr>
        <w:jc w:val="both"/>
        <w:rPr>
          <w:sz w:val="24"/>
        </w:rPr>
      </w:pPr>
    </w:p>
    <w:p w:rsidR="00F2781B" w:rsidRPr="000F6AC0" w:rsidRDefault="00F2781B" w:rsidP="00F2781B">
      <w:pPr>
        <w:jc w:val="both"/>
        <w:rPr>
          <w:sz w:val="24"/>
        </w:rPr>
      </w:pPr>
      <w:r w:rsidRPr="000F6AC0">
        <w:rPr>
          <w:sz w:val="24"/>
        </w:rPr>
        <w:t xml:space="preserve">Uchazeč přednesl profesorskou přednášku na téma: </w:t>
      </w:r>
      <w:r w:rsidRPr="000F6AC0">
        <w:rPr>
          <w:b/>
          <w:sz w:val="24"/>
        </w:rPr>
        <w:t>„</w:t>
      </w:r>
      <w:r>
        <w:rPr>
          <w:b/>
          <w:sz w:val="24"/>
        </w:rPr>
        <w:t>Tepelně aktivované stavební konstrukce</w:t>
      </w:r>
      <w:r w:rsidRPr="000F6AC0">
        <w:rPr>
          <w:b/>
          <w:sz w:val="24"/>
          <w:szCs w:val="24"/>
        </w:rPr>
        <w:t>“.</w:t>
      </w:r>
    </w:p>
    <w:p w:rsidR="00F2781B" w:rsidRPr="000F6AC0" w:rsidRDefault="00F2781B" w:rsidP="00F2781B">
      <w:pPr>
        <w:jc w:val="both"/>
        <w:rPr>
          <w:sz w:val="24"/>
          <w:u w:val="single"/>
        </w:rPr>
      </w:pPr>
    </w:p>
    <w:p w:rsidR="00F2781B" w:rsidRDefault="00F2781B" w:rsidP="00F2781B">
      <w:pPr>
        <w:jc w:val="both"/>
        <w:rPr>
          <w:sz w:val="24"/>
        </w:rPr>
      </w:pPr>
      <w:r w:rsidRPr="000F6AC0">
        <w:rPr>
          <w:sz w:val="24"/>
          <w:u w:val="single"/>
        </w:rPr>
        <w:t>Ve veřejné diskusi vystoupili</w:t>
      </w:r>
      <w:r w:rsidRPr="000F6AC0">
        <w:rPr>
          <w:sz w:val="24"/>
        </w:rPr>
        <w:t xml:space="preserve">: </w:t>
      </w:r>
      <w:r w:rsidR="006F0D33">
        <w:rPr>
          <w:sz w:val="24"/>
        </w:rPr>
        <w:t xml:space="preserve">doc. Klusáček, prof. Vala, prof. Šulc, prof. </w:t>
      </w:r>
      <w:proofErr w:type="spellStart"/>
      <w:r w:rsidR="006F0D33">
        <w:rPr>
          <w:sz w:val="24"/>
        </w:rPr>
        <w:t>Chobola</w:t>
      </w:r>
      <w:proofErr w:type="spellEnd"/>
      <w:r w:rsidR="006F0D33">
        <w:rPr>
          <w:sz w:val="24"/>
        </w:rPr>
        <w:t>, prof. Ostrý.</w:t>
      </w:r>
    </w:p>
    <w:p w:rsidR="00F2781B" w:rsidRDefault="00F2781B" w:rsidP="00F2781B">
      <w:pPr>
        <w:jc w:val="both"/>
        <w:rPr>
          <w:sz w:val="24"/>
        </w:rPr>
      </w:pPr>
    </w:p>
    <w:p w:rsidR="00F2781B" w:rsidRDefault="00F2781B" w:rsidP="00F2781B">
      <w:pPr>
        <w:jc w:val="both"/>
        <w:rPr>
          <w:sz w:val="24"/>
        </w:rPr>
      </w:pPr>
    </w:p>
    <w:p w:rsidR="00F2781B" w:rsidRDefault="00F2781B" w:rsidP="00F2781B">
      <w:pPr>
        <w:jc w:val="both"/>
        <w:rPr>
          <w:sz w:val="24"/>
        </w:rPr>
      </w:pPr>
      <w:r w:rsidRPr="000F6AC0">
        <w:rPr>
          <w:sz w:val="24"/>
          <w:u w:val="single"/>
        </w:rPr>
        <w:t>V neveřejné diskusi vystoupili:</w:t>
      </w:r>
      <w:r w:rsidRPr="000F6AC0">
        <w:rPr>
          <w:sz w:val="24"/>
        </w:rPr>
        <w:t xml:space="preserve"> </w:t>
      </w:r>
      <w:r w:rsidR="006F0D33">
        <w:rPr>
          <w:sz w:val="24"/>
        </w:rPr>
        <w:t xml:space="preserve">prof. </w:t>
      </w:r>
      <w:proofErr w:type="spellStart"/>
      <w:r w:rsidR="006F0D33">
        <w:rPr>
          <w:sz w:val="24"/>
        </w:rPr>
        <w:t>Hirš</w:t>
      </w:r>
      <w:proofErr w:type="spellEnd"/>
      <w:r w:rsidR="006F0D33">
        <w:rPr>
          <w:sz w:val="24"/>
        </w:rPr>
        <w:t>, doc. Dufek</w:t>
      </w:r>
    </w:p>
    <w:p w:rsidR="00F2781B" w:rsidRDefault="00F2781B" w:rsidP="00F2781B">
      <w:pPr>
        <w:jc w:val="both"/>
        <w:rPr>
          <w:sz w:val="24"/>
        </w:rPr>
      </w:pPr>
    </w:p>
    <w:p w:rsidR="00F2781B" w:rsidRDefault="00F2781B" w:rsidP="00F2781B">
      <w:pPr>
        <w:jc w:val="both"/>
        <w:rPr>
          <w:sz w:val="24"/>
        </w:rPr>
      </w:pPr>
    </w:p>
    <w:p w:rsidR="00F2781B" w:rsidRDefault="00F2781B" w:rsidP="00F2781B">
      <w:pPr>
        <w:jc w:val="both"/>
        <w:rPr>
          <w:sz w:val="24"/>
        </w:rPr>
      </w:pPr>
      <w:r>
        <w:rPr>
          <w:sz w:val="24"/>
        </w:rPr>
        <w:t xml:space="preserve">V souladu s Jednacím řádem VR FAST byli aklamací zvoleni dva skrutátoři hlasů: </w:t>
      </w:r>
      <w:r w:rsidR="006F0D33">
        <w:rPr>
          <w:sz w:val="24"/>
        </w:rPr>
        <w:t xml:space="preserve">prof. Ing. </w:t>
      </w:r>
      <w:proofErr w:type="spellStart"/>
      <w:r w:rsidR="006F0D33">
        <w:rPr>
          <w:sz w:val="24"/>
        </w:rPr>
        <w:t>zdeněk</w:t>
      </w:r>
      <w:proofErr w:type="spellEnd"/>
      <w:r w:rsidR="006F0D33">
        <w:rPr>
          <w:sz w:val="24"/>
        </w:rPr>
        <w:t xml:space="preserve"> Kala, Ph.D., a Ing. Václav Kratochvíl, Ph.D., MBA.</w:t>
      </w:r>
    </w:p>
    <w:p w:rsidR="00F2781B" w:rsidRDefault="00F2781B" w:rsidP="00F2781B">
      <w:pPr>
        <w:jc w:val="both"/>
        <w:rPr>
          <w:sz w:val="24"/>
        </w:rPr>
      </w:pPr>
    </w:p>
    <w:p w:rsidR="00F2781B" w:rsidRDefault="00F2781B" w:rsidP="00F2781B">
      <w:pPr>
        <w:jc w:val="both"/>
        <w:rPr>
          <w:sz w:val="24"/>
        </w:rPr>
      </w:pPr>
    </w:p>
    <w:p w:rsidR="00F2781B" w:rsidRPr="000F6AC0" w:rsidRDefault="00F2781B" w:rsidP="00F2781B">
      <w:pPr>
        <w:jc w:val="both"/>
        <w:rPr>
          <w:sz w:val="24"/>
        </w:rPr>
      </w:pPr>
      <w:r w:rsidRPr="000F6AC0">
        <w:rPr>
          <w:sz w:val="24"/>
        </w:rPr>
        <w:t>O hlasování byl pořízen protokol a bude archivován se zápisem.</w:t>
      </w:r>
    </w:p>
    <w:p w:rsidR="00F2781B" w:rsidRPr="000F6AC0" w:rsidRDefault="00F2781B" w:rsidP="00F2781B">
      <w:pPr>
        <w:jc w:val="both"/>
        <w:rPr>
          <w:sz w:val="24"/>
        </w:rPr>
      </w:pPr>
    </w:p>
    <w:p w:rsidR="00F2781B" w:rsidRPr="006F0D33" w:rsidRDefault="00F2781B" w:rsidP="00F2781B">
      <w:pPr>
        <w:jc w:val="both"/>
        <w:rPr>
          <w:sz w:val="24"/>
        </w:rPr>
      </w:pPr>
      <w:r w:rsidRPr="000F6AC0">
        <w:rPr>
          <w:sz w:val="24"/>
          <w:u w:val="single"/>
        </w:rPr>
        <w:t>Výsledek tajného hlasování Vědecké rady FAST</w:t>
      </w:r>
      <w:r w:rsidRPr="000F6AC0">
        <w:rPr>
          <w:sz w:val="24"/>
        </w:rPr>
        <w:t xml:space="preserve">: </w:t>
      </w:r>
      <w:r w:rsidRPr="008660A3">
        <w:rPr>
          <w:sz w:val="24"/>
        </w:rPr>
        <w:t xml:space="preserve">pro jmenování profesorem se vyslovilo </w:t>
      </w:r>
      <w:r w:rsidRPr="006F0D33">
        <w:rPr>
          <w:sz w:val="24"/>
        </w:rPr>
        <w:t xml:space="preserve">kladně 34 přítomných členů, </w:t>
      </w:r>
      <w:r w:rsidR="006F0D33">
        <w:rPr>
          <w:sz w:val="24"/>
        </w:rPr>
        <w:t>4</w:t>
      </w:r>
      <w:r w:rsidRPr="006F0D33">
        <w:rPr>
          <w:sz w:val="24"/>
        </w:rPr>
        <w:t xml:space="preserve"> hlasy byly záporné</w:t>
      </w:r>
      <w:r w:rsidR="006F0D33" w:rsidRPr="006F0D33">
        <w:rPr>
          <w:sz w:val="24"/>
        </w:rPr>
        <w:t xml:space="preserve"> a 2 hlasovací lístky byly neplatné.</w:t>
      </w:r>
    </w:p>
    <w:p w:rsidR="00F2781B" w:rsidRPr="00F2781B" w:rsidRDefault="00F2781B" w:rsidP="00F2781B">
      <w:pPr>
        <w:jc w:val="both"/>
        <w:rPr>
          <w:color w:val="FF0000"/>
          <w:sz w:val="24"/>
          <w:szCs w:val="24"/>
        </w:rPr>
      </w:pPr>
    </w:p>
    <w:p w:rsidR="003F7A87" w:rsidRDefault="003F7A87" w:rsidP="00F2781B">
      <w:pPr>
        <w:jc w:val="both"/>
        <w:rPr>
          <w:b/>
          <w:sz w:val="24"/>
        </w:rPr>
      </w:pPr>
    </w:p>
    <w:p w:rsidR="00F2781B" w:rsidRPr="000F6AC0" w:rsidRDefault="00F2781B" w:rsidP="00F2781B">
      <w:pPr>
        <w:jc w:val="both"/>
        <w:rPr>
          <w:sz w:val="24"/>
        </w:rPr>
      </w:pPr>
      <w:r w:rsidRPr="000F6AC0">
        <w:rPr>
          <w:b/>
          <w:sz w:val="24"/>
        </w:rPr>
        <w:t xml:space="preserve">Rozhodnutí Vědecké rady FAST: </w:t>
      </w:r>
      <w:r w:rsidRPr="000F6AC0">
        <w:rPr>
          <w:sz w:val="24"/>
        </w:rPr>
        <w:t xml:space="preserve">Vědecká rada Fakulty stavební VUT podle § 73 odst. 6, zákona č. 111/98 Sb. o vysokých školách a o změně a doplnění dalších zákonů na základě zprávy hodnotící komise, výsledku obhajoby a výsledku tajného hlasování se usnesla většinou hlasů všech členů VR na návrhu, aby uchazeč </w:t>
      </w:r>
      <w:r w:rsidRPr="000F6AC0">
        <w:rPr>
          <w:b/>
          <w:sz w:val="24"/>
        </w:rPr>
        <w:t>byl jmenován profesorem,</w:t>
      </w:r>
      <w:r w:rsidRPr="000F6AC0">
        <w:rPr>
          <w:sz w:val="24"/>
        </w:rPr>
        <w:t xml:space="preserve"> a postoupí návrh na jmenování profesorem pro obor „</w:t>
      </w:r>
      <w:r>
        <w:rPr>
          <w:sz w:val="24"/>
        </w:rPr>
        <w:t>Pozemní stavby</w:t>
      </w:r>
      <w:r w:rsidRPr="000F6AC0">
        <w:rPr>
          <w:sz w:val="24"/>
        </w:rPr>
        <w:t>“ Vědecké radě VUT.</w:t>
      </w:r>
    </w:p>
    <w:p w:rsidR="00F2781B" w:rsidRPr="000F6AC0" w:rsidRDefault="00F2781B" w:rsidP="00F2781B"/>
    <w:p w:rsidR="00F2781B" w:rsidRDefault="00F2781B" w:rsidP="00F2781B">
      <w:pPr>
        <w:tabs>
          <w:tab w:val="left" w:pos="2410"/>
        </w:tabs>
        <w:ind w:left="284" w:hanging="284"/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613390" w:rsidRDefault="00F2781B" w:rsidP="00085F7B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4870" w:rsidRPr="00B104F9">
        <w:rPr>
          <w:b/>
          <w:sz w:val="24"/>
          <w:szCs w:val="24"/>
        </w:rPr>
        <w:t xml:space="preserve">.  </w:t>
      </w:r>
      <w:r w:rsidR="0072155D">
        <w:rPr>
          <w:b/>
          <w:sz w:val="24"/>
          <w:szCs w:val="24"/>
        </w:rPr>
        <w:t xml:space="preserve">  </w:t>
      </w:r>
      <w:r w:rsidR="007D7393">
        <w:rPr>
          <w:b/>
          <w:sz w:val="24"/>
          <w:szCs w:val="24"/>
        </w:rPr>
        <w:t>Různé</w:t>
      </w:r>
    </w:p>
    <w:p w:rsidR="00083320" w:rsidRDefault="00083320" w:rsidP="00085F7B">
      <w:pPr>
        <w:ind w:left="1134" w:hanging="1134"/>
        <w:jc w:val="both"/>
        <w:rPr>
          <w:b/>
          <w:sz w:val="24"/>
          <w:szCs w:val="24"/>
        </w:rPr>
      </w:pPr>
    </w:p>
    <w:p w:rsidR="00083320" w:rsidRDefault="00083320" w:rsidP="00083320">
      <w:pPr>
        <w:tabs>
          <w:tab w:val="left" w:pos="3544"/>
        </w:tabs>
        <w:ind w:left="426" w:hanging="42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4.1  </w:t>
      </w:r>
      <w:r w:rsidRPr="005E3322">
        <w:rPr>
          <w:b/>
          <w:sz w:val="24"/>
          <w:szCs w:val="24"/>
        </w:rPr>
        <w:t>Schválení</w:t>
      </w:r>
      <w:proofErr w:type="gramEnd"/>
      <w:r w:rsidRPr="005E3322">
        <w:rPr>
          <w:b/>
          <w:sz w:val="24"/>
          <w:szCs w:val="24"/>
        </w:rPr>
        <w:t xml:space="preserve"> </w:t>
      </w:r>
      <w:r w:rsidRPr="005E3322">
        <w:rPr>
          <w:b/>
          <w:sz w:val="24"/>
        </w:rPr>
        <w:t>členů komisí SZZ</w:t>
      </w:r>
      <w:r>
        <w:rPr>
          <w:b/>
          <w:sz w:val="24"/>
        </w:rPr>
        <w:br/>
      </w:r>
    </w:p>
    <w:p w:rsidR="000629B7" w:rsidRDefault="00083320" w:rsidP="000629B7">
      <w:pPr>
        <w:jc w:val="both"/>
        <w:rPr>
          <w:sz w:val="24"/>
        </w:rPr>
      </w:pPr>
      <w:r w:rsidRPr="00AD26CD">
        <w:rPr>
          <w:sz w:val="24"/>
        </w:rPr>
        <w:t xml:space="preserve">Proděkan </w:t>
      </w:r>
      <w:r>
        <w:rPr>
          <w:sz w:val="24"/>
        </w:rPr>
        <w:t>prof. Bajer</w:t>
      </w:r>
      <w:r w:rsidRPr="00AD26CD">
        <w:rPr>
          <w:sz w:val="24"/>
        </w:rPr>
        <w:t xml:space="preserve"> </w:t>
      </w:r>
      <w:r>
        <w:rPr>
          <w:sz w:val="24"/>
        </w:rPr>
        <w:t>oznámil členům VR, že bude nutné v příštím týdnu schválit</w:t>
      </w:r>
      <w:r w:rsidRPr="00AD26CD">
        <w:rPr>
          <w:sz w:val="24"/>
        </w:rPr>
        <w:t xml:space="preserve"> seznam členů navržených do komisí </w:t>
      </w:r>
      <w:r w:rsidR="000629B7">
        <w:rPr>
          <w:sz w:val="24"/>
        </w:rPr>
        <w:t xml:space="preserve">pro </w:t>
      </w:r>
      <w:r w:rsidRPr="00AD26CD">
        <w:rPr>
          <w:sz w:val="24"/>
        </w:rPr>
        <w:t xml:space="preserve">SZZ </w:t>
      </w:r>
      <w:r w:rsidR="000629B7">
        <w:rPr>
          <w:sz w:val="24"/>
        </w:rPr>
        <w:t>na</w:t>
      </w:r>
      <w:r w:rsidRPr="00AD26CD">
        <w:rPr>
          <w:sz w:val="24"/>
        </w:rPr>
        <w:t xml:space="preserve"> rok </w:t>
      </w:r>
      <w:r>
        <w:rPr>
          <w:sz w:val="24"/>
        </w:rPr>
        <w:t>202</w:t>
      </w:r>
      <w:r w:rsidR="000629B7">
        <w:rPr>
          <w:sz w:val="24"/>
        </w:rPr>
        <w:t xml:space="preserve">3 formou „per </w:t>
      </w:r>
      <w:proofErr w:type="spellStart"/>
      <w:r w:rsidR="000629B7">
        <w:rPr>
          <w:sz w:val="24"/>
        </w:rPr>
        <w:t>rollam</w:t>
      </w:r>
      <w:proofErr w:type="spellEnd"/>
      <w:r w:rsidR="000629B7">
        <w:rPr>
          <w:sz w:val="24"/>
        </w:rPr>
        <w:t>“</w:t>
      </w:r>
      <w:r w:rsidRPr="00AD26CD">
        <w:rPr>
          <w:sz w:val="24"/>
        </w:rPr>
        <w:t xml:space="preserve">. Jedná se o interní i externí pracovníky, kteří nejsou docenty nebo profesory a nejsou za členy SZZ jmenováni Ministerstvem školství České republiky. </w:t>
      </w:r>
      <w:r w:rsidR="000629B7">
        <w:rPr>
          <w:sz w:val="24"/>
        </w:rPr>
        <w:t>Vědecká rada schvaluje tyto pracovníky</w:t>
      </w:r>
      <w:r w:rsidRPr="00AD26CD">
        <w:rPr>
          <w:sz w:val="24"/>
        </w:rPr>
        <w:t xml:space="preserve"> podle §53, odst. 2 zákona č. 111/98 Sb. </w:t>
      </w:r>
    </w:p>
    <w:p w:rsidR="000629B7" w:rsidRDefault="000629B7" w:rsidP="000629B7">
      <w:pPr>
        <w:jc w:val="both"/>
        <w:rPr>
          <w:b/>
          <w:sz w:val="24"/>
          <w:szCs w:val="24"/>
        </w:rPr>
      </w:pPr>
    </w:p>
    <w:p w:rsidR="00B13D4F" w:rsidRPr="00CD200C" w:rsidRDefault="000629B7" w:rsidP="000629B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4.2  </w:t>
      </w:r>
      <w:r w:rsidR="00111BC4" w:rsidRPr="00CD200C">
        <w:rPr>
          <w:b/>
          <w:sz w:val="24"/>
          <w:szCs w:val="24"/>
        </w:rPr>
        <w:t>Termín</w:t>
      </w:r>
      <w:proofErr w:type="gramEnd"/>
      <w:r w:rsidR="0000717F" w:rsidRPr="00CD200C">
        <w:rPr>
          <w:b/>
          <w:sz w:val="24"/>
          <w:szCs w:val="24"/>
        </w:rPr>
        <w:t xml:space="preserve"> další</w:t>
      </w:r>
      <w:r w:rsidR="00AF7564" w:rsidRPr="00CD200C">
        <w:rPr>
          <w:b/>
          <w:sz w:val="24"/>
          <w:szCs w:val="24"/>
        </w:rPr>
        <w:t>ch</w:t>
      </w:r>
      <w:r w:rsidR="0000717F" w:rsidRPr="00CD200C">
        <w:rPr>
          <w:b/>
          <w:sz w:val="24"/>
          <w:szCs w:val="24"/>
        </w:rPr>
        <w:t xml:space="preserve"> zasedání VR FAST</w:t>
      </w:r>
      <w:r w:rsidR="00AF7564" w:rsidRPr="00CD200C">
        <w:rPr>
          <w:b/>
          <w:sz w:val="24"/>
          <w:szCs w:val="24"/>
        </w:rPr>
        <w:t xml:space="preserve"> v roce 202</w:t>
      </w:r>
      <w:r w:rsidR="00F2781B" w:rsidRPr="00CD200C">
        <w:rPr>
          <w:b/>
          <w:sz w:val="24"/>
          <w:szCs w:val="24"/>
        </w:rPr>
        <w:t>3</w:t>
      </w:r>
    </w:p>
    <w:p w:rsidR="007636E7" w:rsidRDefault="007636E7" w:rsidP="005E3322"/>
    <w:p w:rsidR="00432291" w:rsidRPr="00CD200C" w:rsidRDefault="00CD200C" w:rsidP="00CD2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D200C">
        <w:rPr>
          <w:sz w:val="24"/>
          <w:szCs w:val="24"/>
        </w:rPr>
        <w:t>3. 2023, 24. 5. 2023</w:t>
      </w:r>
    </w:p>
    <w:p w:rsidR="00432291" w:rsidRDefault="00432291" w:rsidP="00AA3CD9">
      <w:pPr>
        <w:jc w:val="both"/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293E19" w:rsidRDefault="00293E19" w:rsidP="00F2781B">
      <w:pPr>
        <w:rPr>
          <w:sz w:val="24"/>
          <w:szCs w:val="24"/>
        </w:rPr>
      </w:pPr>
    </w:p>
    <w:p w:rsidR="00F2781B" w:rsidRPr="00AD26CD" w:rsidRDefault="00F2781B" w:rsidP="00F2781B">
      <w:pPr>
        <w:rPr>
          <w:sz w:val="24"/>
          <w:szCs w:val="24"/>
        </w:rPr>
      </w:pPr>
      <w:bookmarkStart w:id="0" w:name="_GoBack"/>
      <w:bookmarkEnd w:id="0"/>
      <w:r w:rsidRPr="00AD26CD">
        <w:rPr>
          <w:sz w:val="24"/>
          <w:szCs w:val="24"/>
        </w:rPr>
        <w:t xml:space="preserve">Závěrem popřál děkan prof. Ing. </w:t>
      </w:r>
      <w:r>
        <w:rPr>
          <w:sz w:val="24"/>
          <w:szCs w:val="24"/>
        </w:rPr>
        <w:t xml:space="preserve">Rostislav </w:t>
      </w:r>
      <w:proofErr w:type="spellStart"/>
      <w:r>
        <w:rPr>
          <w:sz w:val="24"/>
          <w:szCs w:val="24"/>
        </w:rPr>
        <w:t>Drochytka</w:t>
      </w:r>
      <w:proofErr w:type="spellEnd"/>
      <w:r>
        <w:rPr>
          <w:sz w:val="24"/>
          <w:szCs w:val="24"/>
        </w:rPr>
        <w:t>, CSc., MBA, dr. h. c.</w:t>
      </w:r>
      <w:r w:rsidR="000629B7">
        <w:rPr>
          <w:sz w:val="24"/>
          <w:szCs w:val="24"/>
        </w:rPr>
        <w:t xml:space="preserve"> </w:t>
      </w:r>
      <w:r w:rsidRPr="00AD26CD">
        <w:rPr>
          <w:sz w:val="24"/>
          <w:szCs w:val="24"/>
        </w:rPr>
        <w:t>členům Vědecké rady Fakulty stavební klidné Vánoční svátky.</w:t>
      </w:r>
    </w:p>
    <w:p w:rsidR="00F2781B" w:rsidRPr="001C6AAB" w:rsidRDefault="00F2781B" w:rsidP="00F2781B">
      <w:pPr>
        <w:tabs>
          <w:tab w:val="left" w:pos="3544"/>
        </w:tabs>
        <w:ind w:left="426" w:hanging="426"/>
        <w:jc w:val="both"/>
        <w:rPr>
          <w:sz w:val="24"/>
        </w:rPr>
      </w:pPr>
    </w:p>
    <w:p w:rsidR="00E85A3C" w:rsidRDefault="00E85A3C" w:rsidP="00305345">
      <w:pPr>
        <w:rPr>
          <w:sz w:val="24"/>
          <w:szCs w:val="24"/>
        </w:rPr>
      </w:pPr>
    </w:p>
    <w:p w:rsidR="00CF0C51" w:rsidRDefault="00CF0C51" w:rsidP="00305345">
      <w:pPr>
        <w:rPr>
          <w:sz w:val="24"/>
          <w:szCs w:val="24"/>
        </w:rPr>
      </w:pPr>
    </w:p>
    <w:p w:rsidR="00CF0C51" w:rsidRPr="007B7391" w:rsidRDefault="007B7391" w:rsidP="007B7391">
      <w:pPr>
        <w:tabs>
          <w:tab w:val="center" w:pos="6804"/>
        </w:tabs>
        <w:ind w:firstLine="5"/>
        <w:rPr>
          <w:sz w:val="16"/>
          <w:szCs w:val="16"/>
        </w:rPr>
      </w:pPr>
      <w:r>
        <w:rPr>
          <w:sz w:val="24"/>
          <w:szCs w:val="24"/>
        </w:rPr>
        <w:tab/>
      </w:r>
      <w:r w:rsidRPr="007B7391">
        <w:rPr>
          <w:sz w:val="16"/>
          <w:szCs w:val="16"/>
        </w:rPr>
        <w:t>…………………………………………………</w:t>
      </w:r>
    </w:p>
    <w:p w:rsidR="000A5575" w:rsidRDefault="007B7391" w:rsidP="007B7391">
      <w:pPr>
        <w:tabs>
          <w:tab w:val="center" w:pos="6804"/>
        </w:tabs>
        <w:ind w:firstLine="5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0A5575">
        <w:rPr>
          <w:sz w:val="24"/>
          <w:szCs w:val="24"/>
        </w:rPr>
        <w:t xml:space="preserve">rof. Ing. </w:t>
      </w:r>
      <w:r w:rsidR="00AF7564">
        <w:rPr>
          <w:sz w:val="24"/>
          <w:szCs w:val="24"/>
        </w:rPr>
        <w:t xml:space="preserve">Rostislav </w:t>
      </w:r>
      <w:proofErr w:type="spellStart"/>
      <w:r w:rsidR="00AF7564">
        <w:rPr>
          <w:sz w:val="24"/>
          <w:szCs w:val="24"/>
        </w:rPr>
        <w:t>Drochytka</w:t>
      </w:r>
      <w:proofErr w:type="spellEnd"/>
      <w:r w:rsidR="00AF7564">
        <w:rPr>
          <w:sz w:val="24"/>
          <w:szCs w:val="24"/>
        </w:rPr>
        <w:t>, CSc., MBA, dr. h. c.</w:t>
      </w:r>
    </w:p>
    <w:p w:rsidR="000A5575" w:rsidRDefault="000A5575" w:rsidP="00F334A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děkan F</w:t>
      </w:r>
      <w:r w:rsidR="007B7391">
        <w:rPr>
          <w:sz w:val="24"/>
          <w:szCs w:val="24"/>
        </w:rPr>
        <w:t>akulty stavební VUT</w:t>
      </w:r>
    </w:p>
    <w:p w:rsidR="009E67A0" w:rsidRDefault="009E67A0" w:rsidP="008E718E">
      <w:pPr>
        <w:jc w:val="both"/>
        <w:rPr>
          <w:sz w:val="24"/>
          <w:szCs w:val="24"/>
        </w:rPr>
      </w:pPr>
    </w:p>
    <w:p w:rsidR="00362CC9" w:rsidRDefault="00362CC9" w:rsidP="00EC026A">
      <w:pPr>
        <w:jc w:val="both"/>
        <w:rPr>
          <w:sz w:val="24"/>
          <w:szCs w:val="24"/>
        </w:rPr>
      </w:pPr>
    </w:p>
    <w:p w:rsidR="00362CC9" w:rsidRDefault="00362CC9" w:rsidP="00EC026A">
      <w:pPr>
        <w:jc w:val="both"/>
        <w:rPr>
          <w:sz w:val="24"/>
          <w:szCs w:val="24"/>
        </w:rPr>
      </w:pPr>
    </w:p>
    <w:p w:rsidR="00CF0C51" w:rsidRDefault="00C1514D" w:rsidP="00EC0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F2781B">
        <w:rPr>
          <w:sz w:val="24"/>
          <w:szCs w:val="24"/>
        </w:rPr>
        <w:t>8. 12. 2022</w:t>
      </w:r>
    </w:p>
    <w:p w:rsidR="00CF0C51" w:rsidRDefault="00CF0C51" w:rsidP="00C1514D">
      <w:pPr>
        <w:rPr>
          <w:sz w:val="24"/>
          <w:szCs w:val="24"/>
        </w:rPr>
      </w:pPr>
    </w:p>
    <w:p w:rsidR="00CF0C51" w:rsidRDefault="00CF0C51" w:rsidP="00C1514D">
      <w:pPr>
        <w:rPr>
          <w:sz w:val="24"/>
          <w:szCs w:val="24"/>
        </w:rPr>
      </w:pPr>
    </w:p>
    <w:p w:rsidR="00C1514D" w:rsidRPr="00C95A8D" w:rsidRDefault="00C1514D" w:rsidP="00C1514D">
      <w:pPr>
        <w:rPr>
          <w:sz w:val="24"/>
          <w:szCs w:val="24"/>
        </w:rPr>
      </w:pPr>
      <w:r>
        <w:rPr>
          <w:sz w:val="24"/>
          <w:szCs w:val="24"/>
        </w:rPr>
        <w:t>Zapsala: Mgr. Lenka Krajíčková</w:t>
      </w:r>
    </w:p>
    <w:p w:rsidR="00EA2BE9" w:rsidRDefault="00EA2BE9" w:rsidP="000A5575">
      <w:pPr>
        <w:rPr>
          <w:sz w:val="24"/>
          <w:szCs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C1514D" w:rsidRPr="009C0C5D" w:rsidRDefault="00C1514D" w:rsidP="006B3F2E">
      <w:pPr>
        <w:tabs>
          <w:tab w:val="left" w:pos="3686"/>
        </w:tabs>
        <w:jc w:val="both"/>
        <w:rPr>
          <w:sz w:val="24"/>
        </w:rPr>
      </w:pPr>
      <w:r w:rsidRPr="00CC35E6">
        <w:rPr>
          <w:sz w:val="24"/>
        </w:rPr>
        <w:t>Počet členů VR FAST celkem:</w:t>
      </w:r>
      <w:r w:rsidRPr="00CC35E6">
        <w:rPr>
          <w:sz w:val="24"/>
        </w:rPr>
        <w:tab/>
      </w:r>
      <w:r w:rsidR="00D33E58">
        <w:rPr>
          <w:sz w:val="24"/>
        </w:rPr>
        <w:tab/>
      </w:r>
      <w:r w:rsidRPr="009C0C5D">
        <w:rPr>
          <w:sz w:val="24"/>
        </w:rPr>
        <w:t>4</w:t>
      </w:r>
      <w:r w:rsidR="00F2781B">
        <w:rPr>
          <w:sz w:val="24"/>
        </w:rPr>
        <w:t>3</w:t>
      </w:r>
    </w:p>
    <w:p w:rsidR="00AF7564" w:rsidRPr="000629B7" w:rsidRDefault="00C1514D" w:rsidP="006B3F2E">
      <w:pPr>
        <w:tabs>
          <w:tab w:val="left" w:pos="3686"/>
        </w:tabs>
        <w:jc w:val="both"/>
        <w:rPr>
          <w:sz w:val="24"/>
        </w:rPr>
      </w:pPr>
      <w:r w:rsidRPr="000629B7">
        <w:rPr>
          <w:sz w:val="24"/>
        </w:rPr>
        <w:t>Počet přítomných členů VR FAST:</w:t>
      </w:r>
      <w:r w:rsidRPr="000629B7">
        <w:rPr>
          <w:sz w:val="24"/>
        </w:rPr>
        <w:tab/>
      </w:r>
      <w:r w:rsidR="00D33E58" w:rsidRPr="000629B7">
        <w:rPr>
          <w:sz w:val="24"/>
        </w:rPr>
        <w:tab/>
      </w:r>
      <w:r w:rsidR="000629B7" w:rsidRPr="000629B7">
        <w:rPr>
          <w:sz w:val="24"/>
        </w:rPr>
        <w:t>40</w:t>
      </w:r>
    </w:p>
    <w:p w:rsidR="001D6B9E" w:rsidRPr="000629B7" w:rsidRDefault="001D6B9E" w:rsidP="006B3F2E">
      <w:pPr>
        <w:tabs>
          <w:tab w:val="left" w:pos="3686"/>
        </w:tabs>
        <w:jc w:val="both"/>
        <w:rPr>
          <w:sz w:val="24"/>
        </w:rPr>
      </w:pPr>
      <w:r w:rsidRPr="000629B7">
        <w:rPr>
          <w:sz w:val="24"/>
        </w:rPr>
        <w:t>Počet omluvených členů:</w:t>
      </w:r>
      <w:r w:rsidRPr="000629B7">
        <w:rPr>
          <w:sz w:val="24"/>
        </w:rPr>
        <w:tab/>
      </w:r>
      <w:r w:rsidR="00D33E58" w:rsidRPr="000629B7">
        <w:rPr>
          <w:sz w:val="24"/>
        </w:rPr>
        <w:tab/>
      </w:r>
      <w:r w:rsidR="000629B7" w:rsidRPr="000629B7">
        <w:rPr>
          <w:sz w:val="24"/>
        </w:rPr>
        <w:t>3</w:t>
      </w:r>
    </w:p>
    <w:p w:rsidR="009C0C5D" w:rsidRPr="000629B7" w:rsidRDefault="00C1514D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>Přítomní stálí hosté:</w:t>
      </w:r>
      <w:r w:rsidRPr="000629B7">
        <w:rPr>
          <w:sz w:val="24"/>
        </w:rPr>
        <w:tab/>
      </w:r>
      <w:r w:rsidR="00D33E58" w:rsidRPr="000629B7">
        <w:rPr>
          <w:sz w:val="24"/>
        </w:rPr>
        <w:tab/>
      </w:r>
      <w:proofErr w:type="gramStart"/>
      <w:r w:rsidR="009C0C5D" w:rsidRPr="000629B7">
        <w:rPr>
          <w:sz w:val="24"/>
        </w:rPr>
        <w:t>Prof.</w:t>
      </w:r>
      <w:proofErr w:type="gramEnd"/>
      <w:r w:rsidR="009C0C5D" w:rsidRPr="000629B7">
        <w:rPr>
          <w:sz w:val="24"/>
        </w:rPr>
        <w:t xml:space="preserve"> RNDr. Pavla </w:t>
      </w:r>
      <w:proofErr w:type="spellStart"/>
      <w:r w:rsidR="009C0C5D" w:rsidRPr="000629B7">
        <w:rPr>
          <w:sz w:val="24"/>
        </w:rPr>
        <w:t>Rovnaníková</w:t>
      </w:r>
      <w:proofErr w:type="spellEnd"/>
      <w:r w:rsidR="009C0C5D" w:rsidRPr="000629B7">
        <w:rPr>
          <w:sz w:val="24"/>
        </w:rPr>
        <w:t>, CSc.</w:t>
      </w:r>
    </w:p>
    <w:p w:rsidR="00AF7564" w:rsidRPr="000629B7" w:rsidRDefault="009C0C5D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</w:r>
      <w:r w:rsidR="001671BA" w:rsidRPr="000629B7">
        <w:rPr>
          <w:sz w:val="24"/>
        </w:rPr>
        <w:t>Prof</w:t>
      </w:r>
      <w:r w:rsidR="00AA3CD9" w:rsidRPr="000629B7">
        <w:rPr>
          <w:sz w:val="24"/>
        </w:rPr>
        <w:t>.</w:t>
      </w:r>
      <w:r w:rsidR="001671BA" w:rsidRPr="000629B7">
        <w:rPr>
          <w:sz w:val="24"/>
        </w:rPr>
        <w:t xml:space="preserve"> RNDr. Zdeněk </w:t>
      </w:r>
      <w:proofErr w:type="spellStart"/>
      <w:r w:rsidR="001671BA" w:rsidRPr="000629B7">
        <w:rPr>
          <w:sz w:val="24"/>
        </w:rPr>
        <w:t>Chobola</w:t>
      </w:r>
      <w:proofErr w:type="spellEnd"/>
      <w:r w:rsidR="001671BA" w:rsidRPr="000629B7">
        <w:rPr>
          <w:sz w:val="24"/>
        </w:rPr>
        <w:t>, CSc.</w:t>
      </w:r>
    </w:p>
    <w:p w:rsidR="001671BA" w:rsidRPr="000629B7" w:rsidRDefault="001671BA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  <w:t>Prof. Ing. arch. Alois Nový, CSc.</w:t>
      </w:r>
    </w:p>
    <w:p w:rsidR="001671BA" w:rsidRPr="000629B7" w:rsidRDefault="001671BA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  <w:t>Prof. Ing. Miloš Starý, CSc.</w:t>
      </w:r>
    </w:p>
    <w:p w:rsidR="001671BA" w:rsidRPr="000629B7" w:rsidRDefault="001671BA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  <w:t>Prof. Ing. Otakar Švábenský, CSc.</w:t>
      </w:r>
    </w:p>
    <w:p w:rsidR="001671BA" w:rsidRPr="000629B7" w:rsidRDefault="001671BA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  <w:t xml:space="preserve">Prof. Ing. Karel </w:t>
      </w:r>
      <w:proofErr w:type="spellStart"/>
      <w:r w:rsidRPr="000629B7">
        <w:rPr>
          <w:sz w:val="24"/>
        </w:rPr>
        <w:t>Tuza</w:t>
      </w:r>
      <w:proofErr w:type="spellEnd"/>
      <w:r w:rsidRPr="000629B7">
        <w:rPr>
          <w:sz w:val="24"/>
        </w:rPr>
        <w:t>, CSc.</w:t>
      </w:r>
    </w:p>
    <w:p w:rsidR="009C0C5D" w:rsidRPr="000629B7" w:rsidRDefault="009C0C5D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  <w:t xml:space="preserve">Prof. Ing. Leonard </w:t>
      </w:r>
      <w:proofErr w:type="spellStart"/>
      <w:r w:rsidRPr="000629B7">
        <w:rPr>
          <w:sz w:val="24"/>
        </w:rPr>
        <w:t>Hobst</w:t>
      </w:r>
      <w:proofErr w:type="spellEnd"/>
      <w:r w:rsidRPr="000629B7">
        <w:rPr>
          <w:sz w:val="24"/>
        </w:rPr>
        <w:t>, CSc.</w:t>
      </w:r>
    </w:p>
    <w:p w:rsidR="009C0C5D" w:rsidRPr="000629B7" w:rsidRDefault="009C0C5D" w:rsidP="00AF7564">
      <w:pPr>
        <w:tabs>
          <w:tab w:val="left" w:pos="3686"/>
        </w:tabs>
        <w:rPr>
          <w:sz w:val="24"/>
        </w:rPr>
      </w:pPr>
      <w:r w:rsidRPr="000629B7">
        <w:rPr>
          <w:sz w:val="24"/>
        </w:rPr>
        <w:tab/>
      </w:r>
      <w:r w:rsidRPr="000629B7">
        <w:rPr>
          <w:sz w:val="24"/>
        </w:rPr>
        <w:tab/>
        <w:t>Prof. Ing. Jan Kudrna, CSc.</w:t>
      </w:r>
    </w:p>
    <w:p w:rsidR="00641799" w:rsidRPr="00F2781B" w:rsidRDefault="001671BA" w:rsidP="006B3F2E">
      <w:pPr>
        <w:tabs>
          <w:tab w:val="left" w:pos="3686"/>
        </w:tabs>
        <w:rPr>
          <w:color w:val="FF0000"/>
          <w:sz w:val="24"/>
        </w:rPr>
      </w:pPr>
      <w:r w:rsidRPr="00F2781B">
        <w:rPr>
          <w:color w:val="FF0000"/>
          <w:sz w:val="24"/>
        </w:rPr>
        <w:tab/>
      </w:r>
      <w:r w:rsidRPr="00F2781B">
        <w:rPr>
          <w:color w:val="FF0000"/>
          <w:sz w:val="24"/>
        </w:rPr>
        <w:tab/>
      </w:r>
    </w:p>
    <w:sectPr w:rsidR="00641799" w:rsidRPr="00F2781B" w:rsidSect="00732192">
      <w:headerReference w:type="default" r:id="rId8"/>
      <w:footerReference w:type="defaul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DD" w:rsidRDefault="00AA09DD" w:rsidP="00082D97">
      <w:r>
        <w:separator/>
      </w:r>
    </w:p>
  </w:endnote>
  <w:endnote w:type="continuationSeparator" w:id="0">
    <w:p w:rsidR="00AA09DD" w:rsidRDefault="00AA09DD" w:rsidP="000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A4" w:rsidRDefault="003F64A4" w:rsidP="00732192">
    <w:pPr>
      <w:pStyle w:val="Zpat"/>
      <w:pBdr>
        <w:top w:val="single" w:sz="4" w:space="1" w:color="auto"/>
      </w:pBdr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1171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117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DD" w:rsidRDefault="00AA09DD" w:rsidP="00082D97">
      <w:r>
        <w:separator/>
      </w:r>
    </w:p>
  </w:footnote>
  <w:footnote w:type="continuationSeparator" w:id="0">
    <w:p w:rsidR="00AA09DD" w:rsidRDefault="00AA09DD" w:rsidP="0008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A4" w:rsidRDefault="003F64A4" w:rsidP="00732192">
    <w:pPr>
      <w:pStyle w:val="Zhlav"/>
      <w:pBdr>
        <w:bottom w:val="single" w:sz="4" w:space="1" w:color="auto"/>
      </w:pBdr>
      <w:tabs>
        <w:tab w:val="clear" w:pos="4536"/>
      </w:tabs>
    </w:pPr>
    <w:r>
      <w:t>Vědecká rada FAST VUT</w:t>
    </w:r>
    <w:r>
      <w:tab/>
      <w:t>Zápis z </w:t>
    </w:r>
    <w:r w:rsidR="009A2E61">
      <w:t>3</w:t>
    </w:r>
    <w:r w:rsidR="001F4730">
      <w:t>.</w:t>
    </w:r>
    <w:r>
      <w:t xml:space="preserve"> zasedání v roce 20</w:t>
    </w:r>
    <w:r w:rsidR="009F1E68">
      <w:t>2</w:t>
    </w:r>
    <w:r w:rsidR="00695E6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E5"/>
    <w:multiLevelType w:val="hybridMultilevel"/>
    <w:tmpl w:val="9512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2013"/>
    <w:multiLevelType w:val="hybridMultilevel"/>
    <w:tmpl w:val="F8E8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DAF"/>
    <w:multiLevelType w:val="hybridMultilevel"/>
    <w:tmpl w:val="89B8B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92A"/>
    <w:multiLevelType w:val="hybridMultilevel"/>
    <w:tmpl w:val="9562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FA5"/>
    <w:multiLevelType w:val="hybridMultilevel"/>
    <w:tmpl w:val="35E4C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7D51"/>
    <w:multiLevelType w:val="hybridMultilevel"/>
    <w:tmpl w:val="09FECE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3320"/>
    <w:multiLevelType w:val="multilevel"/>
    <w:tmpl w:val="01100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20003A"/>
    <w:multiLevelType w:val="hybridMultilevel"/>
    <w:tmpl w:val="4976984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8B3E0A"/>
    <w:multiLevelType w:val="hybridMultilevel"/>
    <w:tmpl w:val="734A4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36D93"/>
    <w:multiLevelType w:val="hybridMultilevel"/>
    <w:tmpl w:val="B9FC6B34"/>
    <w:lvl w:ilvl="0" w:tplc="247C18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8B7F23"/>
    <w:multiLevelType w:val="hybridMultilevel"/>
    <w:tmpl w:val="41387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041E"/>
    <w:multiLevelType w:val="hybridMultilevel"/>
    <w:tmpl w:val="85A8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31D1B"/>
    <w:multiLevelType w:val="hybridMultilevel"/>
    <w:tmpl w:val="DEE6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75"/>
    <w:rsid w:val="00001C13"/>
    <w:rsid w:val="00001E3B"/>
    <w:rsid w:val="0000717F"/>
    <w:rsid w:val="00013C2E"/>
    <w:rsid w:val="00017647"/>
    <w:rsid w:val="00024FED"/>
    <w:rsid w:val="00027054"/>
    <w:rsid w:val="00027B70"/>
    <w:rsid w:val="0003220F"/>
    <w:rsid w:val="000400A1"/>
    <w:rsid w:val="000434BC"/>
    <w:rsid w:val="000449D3"/>
    <w:rsid w:val="000629B7"/>
    <w:rsid w:val="00075AEF"/>
    <w:rsid w:val="00081490"/>
    <w:rsid w:val="00082D97"/>
    <w:rsid w:val="00083320"/>
    <w:rsid w:val="00085F7B"/>
    <w:rsid w:val="00092D50"/>
    <w:rsid w:val="00093268"/>
    <w:rsid w:val="000A294D"/>
    <w:rsid w:val="000A5575"/>
    <w:rsid w:val="000B374F"/>
    <w:rsid w:val="000D15C3"/>
    <w:rsid w:val="000E075E"/>
    <w:rsid w:val="000E0EFE"/>
    <w:rsid w:val="000F12D4"/>
    <w:rsid w:val="000F6AC0"/>
    <w:rsid w:val="000F79A5"/>
    <w:rsid w:val="00100011"/>
    <w:rsid w:val="0010788D"/>
    <w:rsid w:val="00107D87"/>
    <w:rsid w:val="00111BC4"/>
    <w:rsid w:val="001205F6"/>
    <w:rsid w:val="00121C14"/>
    <w:rsid w:val="001251E5"/>
    <w:rsid w:val="00133186"/>
    <w:rsid w:val="00142732"/>
    <w:rsid w:val="00143F79"/>
    <w:rsid w:val="0014683F"/>
    <w:rsid w:val="00153DAF"/>
    <w:rsid w:val="00155A6C"/>
    <w:rsid w:val="00166ACF"/>
    <w:rsid w:val="001671BA"/>
    <w:rsid w:val="00173C47"/>
    <w:rsid w:val="00173CBD"/>
    <w:rsid w:val="001856CC"/>
    <w:rsid w:val="001A116E"/>
    <w:rsid w:val="001A21F9"/>
    <w:rsid w:val="001B5AAC"/>
    <w:rsid w:val="001C6237"/>
    <w:rsid w:val="001C6AAB"/>
    <w:rsid w:val="001C773F"/>
    <w:rsid w:val="001D44C2"/>
    <w:rsid w:val="001D5027"/>
    <w:rsid w:val="001D50FE"/>
    <w:rsid w:val="001D6B9E"/>
    <w:rsid w:val="001E64BA"/>
    <w:rsid w:val="001F0D7D"/>
    <w:rsid w:val="001F4460"/>
    <w:rsid w:val="001F4730"/>
    <w:rsid w:val="001F5BBB"/>
    <w:rsid w:val="001F5CE0"/>
    <w:rsid w:val="001F7A2B"/>
    <w:rsid w:val="00200056"/>
    <w:rsid w:val="00201FEB"/>
    <w:rsid w:val="002024F2"/>
    <w:rsid w:val="00211146"/>
    <w:rsid w:val="002128B5"/>
    <w:rsid w:val="00214B3F"/>
    <w:rsid w:val="00214DCF"/>
    <w:rsid w:val="0021703F"/>
    <w:rsid w:val="00221177"/>
    <w:rsid w:val="002234E7"/>
    <w:rsid w:val="00225CB4"/>
    <w:rsid w:val="0022683E"/>
    <w:rsid w:val="00230D87"/>
    <w:rsid w:val="00252307"/>
    <w:rsid w:val="00252D5F"/>
    <w:rsid w:val="00266C0D"/>
    <w:rsid w:val="00277196"/>
    <w:rsid w:val="00286453"/>
    <w:rsid w:val="00293E19"/>
    <w:rsid w:val="002B58C3"/>
    <w:rsid w:val="002C0F99"/>
    <w:rsid w:val="002D02C1"/>
    <w:rsid w:val="002D1A80"/>
    <w:rsid w:val="002D54C2"/>
    <w:rsid w:val="002E07DE"/>
    <w:rsid w:val="002E0E89"/>
    <w:rsid w:val="002E21CE"/>
    <w:rsid w:val="002E22EE"/>
    <w:rsid w:val="002E275A"/>
    <w:rsid w:val="002E2ECF"/>
    <w:rsid w:val="002E3279"/>
    <w:rsid w:val="002F2791"/>
    <w:rsid w:val="00300D8D"/>
    <w:rsid w:val="0030227F"/>
    <w:rsid w:val="00305345"/>
    <w:rsid w:val="00305428"/>
    <w:rsid w:val="00306F93"/>
    <w:rsid w:val="003326BB"/>
    <w:rsid w:val="00332BDD"/>
    <w:rsid w:val="00333F59"/>
    <w:rsid w:val="00336E89"/>
    <w:rsid w:val="00337C0C"/>
    <w:rsid w:val="00343EDB"/>
    <w:rsid w:val="00345097"/>
    <w:rsid w:val="00345399"/>
    <w:rsid w:val="0034588C"/>
    <w:rsid w:val="00362CC9"/>
    <w:rsid w:val="0037681A"/>
    <w:rsid w:val="003808F6"/>
    <w:rsid w:val="00381171"/>
    <w:rsid w:val="003819C6"/>
    <w:rsid w:val="00391AFB"/>
    <w:rsid w:val="003A1AC0"/>
    <w:rsid w:val="003A2974"/>
    <w:rsid w:val="003A2FBA"/>
    <w:rsid w:val="003A4FB9"/>
    <w:rsid w:val="003A77CA"/>
    <w:rsid w:val="003B16AF"/>
    <w:rsid w:val="003B329B"/>
    <w:rsid w:val="003B7F90"/>
    <w:rsid w:val="003C15E0"/>
    <w:rsid w:val="003C1D26"/>
    <w:rsid w:val="003C5F39"/>
    <w:rsid w:val="003C7AD5"/>
    <w:rsid w:val="003D01F5"/>
    <w:rsid w:val="003E466D"/>
    <w:rsid w:val="003E5321"/>
    <w:rsid w:val="003F209C"/>
    <w:rsid w:val="003F64A4"/>
    <w:rsid w:val="003F7A87"/>
    <w:rsid w:val="0040280F"/>
    <w:rsid w:val="00406B04"/>
    <w:rsid w:val="00413F85"/>
    <w:rsid w:val="0042426C"/>
    <w:rsid w:val="004248B3"/>
    <w:rsid w:val="00432291"/>
    <w:rsid w:val="004449C8"/>
    <w:rsid w:val="00446601"/>
    <w:rsid w:val="00450DC2"/>
    <w:rsid w:val="00481E9B"/>
    <w:rsid w:val="004820CE"/>
    <w:rsid w:val="0048384F"/>
    <w:rsid w:val="00490D60"/>
    <w:rsid w:val="004924FB"/>
    <w:rsid w:val="004A0620"/>
    <w:rsid w:val="004A0F2F"/>
    <w:rsid w:val="004A3622"/>
    <w:rsid w:val="004A7CE5"/>
    <w:rsid w:val="004C59B5"/>
    <w:rsid w:val="004D11CD"/>
    <w:rsid w:val="004E0DB2"/>
    <w:rsid w:val="004E0F22"/>
    <w:rsid w:val="004E2837"/>
    <w:rsid w:val="004E3FF5"/>
    <w:rsid w:val="004F4140"/>
    <w:rsid w:val="00502AA1"/>
    <w:rsid w:val="00514C25"/>
    <w:rsid w:val="00517498"/>
    <w:rsid w:val="00526D87"/>
    <w:rsid w:val="00533033"/>
    <w:rsid w:val="0053392D"/>
    <w:rsid w:val="00542B45"/>
    <w:rsid w:val="00544695"/>
    <w:rsid w:val="0055540F"/>
    <w:rsid w:val="00571032"/>
    <w:rsid w:val="005801F7"/>
    <w:rsid w:val="005A1D48"/>
    <w:rsid w:val="005A5388"/>
    <w:rsid w:val="005D67C4"/>
    <w:rsid w:val="005E3322"/>
    <w:rsid w:val="005E563B"/>
    <w:rsid w:val="005F615A"/>
    <w:rsid w:val="00600A1C"/>
    <w:rsid w:val="00602D88"/>
    <w:rsid w:val="0061174D"/>
    <w:rsid w:val="00613390"/>
    <w:rsid w:val="00623035"/>
    <w:rsid w:val="0062515B"/>
    <w:rsid w:val="006356E2"/>
    <w:rsid w:val="00641799"/>
    <w:rsid w:val="00654870"/>
    <w:rsid w:val="0066061D"/>
    <w:rsid w:val="00661976"/>
    <w:rsid w:val="00665493"/>
    <w:rsid w:val="00682CBB"/>
    <w:rsid w:val="00684A5E"/>
    <w:rsid w:val="00687CED"/>
    <w:rsid w:val="00695E62"/>
    <w:rsid w:val="006A384D"/>
    <w:rsid w:val="006A6A39"/>
    <w:rsid w:val="006B3F2E"/>
    <w:rsid w:val="006B7039"/>
    <w:rsid w:val="006B7901"/>
    <w:rsid w:val="006D4ACF"/>
    <w:rsid w:val="006D6B93"/>
    <w:rsid w:val="006F0D33"/>
    <w:rsid w:val="006F1AE0"/>
    <w:rsid w:val="006F74EE"/>
    <w:rsid w:val="007023AC"/>
    <w:rsid w:val="007028BA"/>
    <w:rsid w:val="007051DF"/>
    <w:rsid w:val="007159B2"/>
    <w:rsid w:val="0072155D"/>
    <w:rsid w:val="00722991"/>
    <w:rsid w:val="00722B2A"/>
    <w:rsid w:val="007256AB"/>
    <w:rsid w:val="00730AF6"/>
    <w:rsid w:val="00732192"/>
    <w:rsid w:val="00735B22"/>
    <w:rsid w:val="0075086C"/>
    <w:rsid w:val="00750A5D"/>
    <w:rsid w:val="00750BA6"/>
    <w:rsid w:val="007636E7"/>
    <w:rsid w:val="00764F14"/>
    <w:rsid w:val="007816C6"/>
    <w:rsid w:val="007831D0"/>
    <w:rsid w:val="00784111"/>
    <w:rsid w:val="007861D0"/>
    <w:rsid w:val="0079164F"/>
    <w:rsid w:val="00794F84"/>
    <w:rsid w:val="007A03DB"/>
    <w:rsid w:val="007A42F7"/>
    <w:rsid w:val="007A5196"/>
    <w:rsid w:val="007B25C7"/>
    <w:rsid w:val="007B7391"/>
    <w:rsid w:val="007C08A3"/>
    <w:rsid w:val="007C0EFB"/>
    <w:rsid w:val="007C61C9"/>
    <w:rsid w:val="007C679F"/>
    <w:rsid w:val="007D35C4"/>
    <w:rsid w:val="007D7393"/>
    <w:rsid w:val="007E5DAA"/>
    <w:rsid w:val="007E6188"/>
    <w:rsid w:val="008005BC"/>
    <w:rsid w:val="008178F6"/>
    <w:rsid w:val="00824456"/>
    <w:rsid w:val="00850AB5"/>
    <w:rsid w:val="00852165"/>
    <w:rsid w:val="00853ED3"/>
    <w:rsid w:val="00854AA6"/>
    <w:rsid w:val="008660A3"/>
    <w:rsid w:val="00866367"/>
    <w:rsid w:val="00882B6D"/>
    <w:rsid w:val="00883D5B"/>
    <w:rsid w:val="0088404A"/>
    <w:rsid w:val="00887D36"/>
    <w:rsid w:val="0089051C"/>
    <w:rsid w:val="00894986"/>
    <w:rsid w:val="00895E92"/>
    <w:rsid w:val="008A55CB"/>
    <w:rsid w:val="008B3537"/>
    <w:rsid w:val="008B560D"/>
    <w:rsid w:val="008B736F"/>
    <w:rsid w:val="008C6447"/>
    <w:rsid w:val="008C6C4B"/>
    <w:rsid w:val="008D40AB"/>
    <w:rsid w:val="008E4D5F"/>
    <w:rsid w:val="008E5AD9"/>
    <w:rsid w:val="008E718E"/>
    <w:rsid w:val="008F1A60"/>
    <w:rsid w:val="008F3478"/>
    <w:rsid w:val="008F38CF"/>
    <w:rsid w:val="0090346F"/>
    <w:rsid w:val="00903B88"/>
    <w:rsid w:val="00906A06"/>
    <w:rsid w:val="00912F90"/>
    <w:rsid w:val="0092049F"/>
    <w:rsid w:val="0092112B"/>
    <w:rsid w:val="0092281A"/>
    <w:rsid w:val="00926B5C"/>
    <w:rsid w:val="009275B5"/>
    <w:rsid w:val="00943F0D"/>
    <w:rsid w:val="009510D4"/>
    <w:rsid w:val="0095764A"/>
    <w:rsid w:val="00962A77"/>
    <w:rsid w:val="00963C08"/>
    <w:rsid w:val="00971E39"/>
    <w:rsid w:val="00987BEC"/>
    <w:rsid w:val="009962BD"/>
    <w:rsid w:val="009A0007"/>
    <w:rsid w:val="009A2E61"/>
    <w:rsid w:val="009B25C1"/>
    <w:rsid w:val="009B4768"/>
    <w:rsid w:val="009B551B"/>
    <w:rsid w:val="009C0C5D"/>
    <w:rsid w:val="009C1F2D"/>
    <w:rsid w:val="009D0FFC"/>
    <w:rsid w:val="009D2993"/>
    <w:rsid w:val="009E67A0"/>
    <w:rsid w:val="009F1E68"/>
    <w:rsid w:val="00A05172"/>
    <w:rsid w:val="00A103DB"/>
    <w:rsid w:val="00A2029D"/>
    <w:rsid w:val="00A21C8E"/>
    <w:rsid w:val="00A23045"/>
    <w:rsid w:val="00A32FE7"/>
    <w:rsid w:val="00A46B3C"/>
    <w:rsid w:val="00A522C0"/>
    <w:rsid w:val="00A52799"/>
    <w:rsid w:val="00A54C68"/>
    <w:rsid w:val="00A607CA"/>
    <w:rsid w:val="00A6380C"/>
    <w:rsid w:val="00A63815"/>
    <w:rsid w:val="00A7300D"/>
    <w:rsid w:val="00A80BF1"/>
    <w:rsid w:val="00A82826"/>
    <w:rsid w:val="00A91613"/>
    <w:rsid w:val="00AA09DD"/>
    <w:rsid w:val="00AA0A4A"/>
    <w:rsid w:val="00AA3CD9"/>
    <w:rsid w:val="00AB1954"/>
    <w:rsid w:val="00AB3B8C"/>
    <w:rsid w:val="00AC0133"/>
    <w:rsid w:val="00AC0D3E"/>
    <w:rsid w:val="00AD40F9"/>
    <w:rsid w:val="00AD5ABE"/>
    <w:rsid w:val="00AE782D"/>
    <w:rsid w:val="00AF60A0"/>
    <w:rsid w:val="00AF7564"/>
    <w:rsid w:val="00AF7829"/>
    <w:rsid w:val="00B00642"/>
    <w:rsid w:val="00B02868"/>
    <w:rsid w:val="00B104F9"/>
    <w:rsid w:val="00B1248B"/>
    <w:rsid w:val="00B12DE9"/>
    <w:rsid w:val="00B13D4F"/>
    <w:rsid w:val="00B20AED"/>
    <w:rsid w:val="00B25B0A"/>
    <w:rsid w:val="00B3468B"/>
    <w:rsid w:val="00B42A32"/>
    <w:rsid w:val="00B440CF"/>
    <w:rsid w:val="00B531E9"/>
    <w:rsid w:val="00B55167"/>
    <w:rsid w:val="00B57F7C"/>
    <w:rsid w:val="00B60A8B"/>
    <w:rsid w:val="00B64933"/>
    <w:rsid w:val="00B770C4"/>
    <w:rsid w:val="00B80752"/>
    <w:rsid w:val="00B80F36"/>
    <w:rsid w:val="00B94774"/>
    <w:rsid w:val="00B9696D"/>
    <w:rsid w:val="00BA7DDD"/>
    <w:rsid w:val="00BC6676"/>
    <w:rsid w:val="00BE177B"/>
    <w:rsid w:val="00BE7506"/>
    <w:rsid w:val="00BF232F"/>
    <w:rsid w:val="00BF692C"/>
    <w:rsid w:val="00BF7007"/>
    <w:rsid w:val="00C12196"/>
    <w:rsid w:val="00C1514D"/>
    <w:rsid w:val="00C17987"/>
    <w:rsid w:val="00C240FE"/>
    <w:rsid w:val="00C32126"/>
    <w:rsid w:val="00C4416E"/>
    <w:rsid w:val="00C510BE"/>
    <w:rsid w:val="00C543CB"/>
    <w:rsid w:val="00C65599"/>
    <w:rsid w:val="00C713E5"/>
    <w:rsid w:val="00C83015"/>
    <w:rsid w:val="00C85B8F"/>
    <w:rsid w:val="00C8684D"/>
    <w:rsid w:val="00C96BDC"/>
    <w:rsid w:val="00CA196B"/>
    <w:rsid w:val="00CA474F"/>
    <w:rsid w:val="00CA5D64"/>
    <w:rsid w:val="00CA65BA"/>
    <w:rsid w:val="00CB3AFC"/>
    <w:rsid w:val="00CB5A7B"/>
    <w:rsid w:val="00CB7205"/>
    <w:rsid w:val="00CC35E6"/>
    <w:rsid w:val="00CC65C9"/>
    <w:rsid w:val="00CD200C"/>
    <w:rsid w:val="00CD3B61"/>
    <w:rsid w:val="00CF0C51"/>
    <w:rsid w:val="00CF7F38"/>
    <w:rsid w:val="00D015BD"/>
    <w:rsid w:val="00D146F4"/>
    <w:rsid w:val="00D164A4"/>
    <w:rsid w:val="00D23C1A"/>
    <w:rsid w:val="00D27252"/>
    <w:rsid w:val="00D30860"/>
    <w:rsid w:val="00D33E58"/>
    <w:rsid w:val="00D3595B"/>
    <w:rsid w:val="00D40FA0"/>
    <w:rsid w:val="00D45ADB"/>
    <w:rsid w:val="00D47F9A"/>
    <w:rsid w:val="00D536B4"/>
    <w:rsid w:val="00D62FE0"/>
    <w:rsid w:val="00D65DEE"/>
    <w:rsid w:val="00D73E65"/>
    <w:rsid w:val="00D7476A"/>
    <w:rsid w:val="00D86881"/>
    <w:rsid w:val="00DA3FF6"/>
    <w:rsid w:val="00DB2328"/>
    <w:rsid w:val="00DC034F"/>
    <w:rsid w:val="00DC77D9"/>
    <w:rsid w:val="00DE7E43"/>
    <w:rsid w:val="00E013DF"/>
    <w:rsid w:val="00E3395B"/>
    <w:rsid w:val="00E33960"/>
    <w:rsid w:val="00E33A21"/>
    <w:rsid w:val="00E43D36"/>
    <w:rsid w:val="00E46EDD"/>
    <w:rsid w:val="00E5133E"/>
    <w:rsid w:val="00E5251E"/>
    <w:rsid w:val="00E546F5"/>
    <w:rsid w:val="00E62ABF"/>
    <w:rsid w:val="00E71EC9"/>
    <w:rsid w:val="00E810BA"/>
    <w:rsid w:val="00E85A3C"/>
    <w:rsid w:val="00E85DD6"/>
    <w:rsid w:val="00E97C94"/>
    <w:rsid w:val="00EA1CDD"/>
    <w:rsid w:val="00EA2BE9"/>
    <w:rsid w:val="00EB6E75"/>
    <w:rsid w:val="00EC026A"/>
    <w:rsid w:val="00EC4273"/>
    <w:rsid w:val="00EC7D6A"/>
    <w:rsid w:val="00ED31F9"/>
    <w:rsid w:val="00ED4937"/>
    <w:rsid w:val="00ED79F2"/>
    <w:rsid w:val="00EE3207"/>
    <w:rsid w:val="00EE77A2"/>
    <w:rsid w:val="00EF0C9E"/>
    <w:rsid w:val="00EF1EA4"/>
    <w:rsid w:val="00EF4AFF"/>
    <w:rsid w:val="00EF4B6A"/>
    <w:rsid w:val="00EF595C"/>
    <w:rsid w:val="00F02A40"/>
    <w:rsid w:val="00F10187"/>
    <w:rsid w:val="00F16D88"/>
    <w:rsid w:val="00F2207E"/>
    <w:rsid w:val="00F2781B"/>
    <w:rsid w:val="00F334AA"/>
    <w:rsid w:val="00F35D79"/>
    <w:rsid w:val="00F4041F"/>
    <w:rsid w:val="00F4052D"/>
    <w:rsid w:val="00F50A57"/>
    <w:rsid w:val="00F53604"/>
    <w:rsid w:val="00F5710D"/>
    <w:rsid w:val="00F576FA"/>
    <w:rsid w:val="00F6715C"/>
    <w:rsid w:val="00F709B4"/>
    <w:rsid w:val="00F73F5F"/>
    <w:rsid w:val="00F74BF2"/>
    <w:rsid w:val="00F7686D"/>
    <w:rsid w:val="00F9470C"/>
    <w:rsid w:val="00FA384B"/>
    <w:rsid w:val="00FD58BD"/>
    <w:rsid w:val="00FE4952"/>
    <w:rsid w:val="00FF0A23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855"/>
  <w15:docId w15:val="{C6E4339A-935A-4FB3-8AB8-02F77CF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5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A5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A5575"/>
  </w:style>
  <w:style w:type="paragraph" w:styleId="Odstavecseseznamem">
    <w:name w:val="List Paragraph"/>
    <w:basedOn w:val="Normln"/>
    <w:uiPriority w:val="34"/>
    <w:qFormat/>
    <w:rsid w:val="00D146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64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5A6C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70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9C05-BF21-4BF3-83D1-315C9B5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 (2211)</cp:lastModifiedBy>
  <cp:revision>12</cp:revision>
  <cp:lastPrinted>2022-12-07T09:49:00Z</cp:lastPrinted>
  <dcterms:created xsi:type="dcterms:W3CDTF">2022-11-25T08:53:00Z</dcterms:created>
  <dcterms:modified xsi:type="dcterms:W3CDTF">2022-12-08T06:39:00Z</dcterms:modified>
</cp:coreProperties>
</file>